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68" w:rsidRPr="005926A9" w:rsidRDefault="00F32D68" w:rsidP="00F3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Pr="005926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F32D68" w:rsidRDefault="00F32D68" w:rsidP="00F32D6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971F5">
        <w:rPr>
          <w:rFonts w:ascii="Times New Roman" w:hAnsi="Times New Roman" w:cs="Times New Roman"/>
          <w:b w:val="0"/>
          <w:sz w:val="24"/>
          <w:szCs w:val="24"/>
        </w:rPr>
        <w:t>заседания конкурс</w:t>
      </w:r>
      <w:r>
        <w:rPr>
          <w:rFonts w:ascii="Times New Roman" w:hAnsi="Times New Roman" w:cs="Times New Roman"/>
          <w:b w:val="0"/>
          <w:sz w:val="24"/>
          <w:szCs w:val="24"/>
        </w:rPr>
        <w:t>ной комиссии</w:t>
      </w:r>
    </w:p>
    <w:p w:rsidR="00F32D68" w:rsidRDefault="00F32D68" w:rsidP="00F32D6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 предоставлению субсидий из окружного бюджета</w:t>
      </w:r>
    </w:p>
    <w:p w:rsidR="00F32D68" w:rsidRPr="007477DB" w:rsidRDefault="00F32D68" w:rsidP="00F32D6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2506D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 xml:space="preserve">на </w:t>
      </w:r>
      <w:r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 xml:space="preserve">организацию деятельности социально </w:t>
      </w:r>
      <w:proofErr w:type="gramStart"/>
      <w:r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>ориентированных</w:t>
      </w:r>
      <w:proofErr w:type="gramEnd"/>
    </w:p>
    <w:p w:rsidR="00F32D68" w:rsidRDefault="00F32D68" w:rsidP="00F32D68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>некоммерческих организаций</w:t>
      </w:r>
    </w:p>
    <w:p w:rsidR="00A01195" w:rsidRPr="0052506D" w:rsidRDefault="00A01195" w:rsidP="00F32D6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2D68" w:rsidRPr="005926A9" w:rsidRDefault="00F32D68" w:rsidP="00F32D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Нарьян-Мар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943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</w:t>
      </w:r>
      <w:r w:rsidRPr="00592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июля</w:t>
      </w:r>
      <w:r w:rsidRPr="00592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92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:rsidR="00F32D68" w:rsidRDefault="00F32D68" w:rsidP="00F32D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D68" w:rsidRDefault="00F32D68" w:rsidP="00F32D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1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Присутствовали:</w:t>
      </w:r>
    </w:p>
    <w:p w:rsidR="00F32D68" w:rsidRPr="000971F5" w:rsidRDefault="00F32D68" w:rsidP="00F32D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D68" w:rsidRPr="0059376B" w:rsidRDefault="00F32D68" w:rsidP="00F32D6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Малыгина О.И.</w:t>
      </w:r>
      <w:r w:rsidRPr="005937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председатель конкурсной комиссии;</w:t>
      </w:r>
    </w:p>
    <w:p w:rsidR="00F32D68" w:rsidRDefault="00F32D68" w:rsidP="00F32D6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Катовская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О.А</w:t>
      </w:r>
      <w:r w:rsidRPr="005937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заместитель председателя конкурсной комиссии;</w:t>
      </w:r>
    </w:p>
    <w:p w:rsidR="00F32D68" w:rsidRDefault="00F32D68" w:rsidP="00F32D6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Бурдикова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Е.В. – член конкурсной комиссии;</w:t>
      </w:r>
    </w:p>
    <w:p w:rsidR="00F32D68" w:rsidRDefault="00F32D68" w:rsidP="00F32D6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Крупенье О.П. – член конкурсной комиссии;</w:t>
      </w:r>
    </w:p>
    <w:p w:rsidR="00F32D68" w:rsidRDefault="00F32D68" w:rsidP="00F32D6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Полякова Е.В. – член конкурсной комиссии;</w:t>
      </w:r>
    </w:p>
    <w:p w:rsidR="00F32D68" w:rsidRPr="0059376B" w:rsidRDefault="00F32D68" w:rsidP="00F32D6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Рочева Н.В.</w:t>
      </w:r>
      <w:r w:rsidRPr="00AE6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5937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 конкурсной комиссии;</w:t>
      </w:r>
    </w:p>
    <w:p w:rsidR="00F32D68" w:rsidRDefault="00F32D68" w:rsidP="00F32D6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Синявина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З.М. – член конкурсной комиссии</w:t>
      </w:r>
      <w:r w:rsidRPr="005937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32D68" w:rsidRPr="0059376B" w:rsidRDefault="00F32D68" w:rsidP="00F32D6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Уваров С.А.– член конкурсной комиссии;</w:t>
      </w:r>
    </w:p>
    <w:p w:rsidR="00F32D68" w:rsidRPr="0059376B" w:rsidRDefault="00F32D68" w:rsidP="00F32D6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37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Шубин А.П.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секретарь.</w:t>
      </w:r>
    </w:p>
    <w:p w:rsidR="00F32D68" w:rsidRPr="0059376B" w:rsidRDefault="00F32D68" w:rsidP="00F32D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D68" w:rsidRDefault="00F32D68" w:rsidP="00F32D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1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Отсутствовали:</w:t>
      </w:r>
    </w:p>
    <w:p w:rsidR="00F32D68" w:rsidRDefault="00F32D68" w:rsidP="00F32D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Канев С.И. – член конкурсной комиссии;</w:t>
      </w:r>
    </w:p>
    <w:p w:rsidR="00F32D68" w:rsidRPr="0059376B" w:rsidRDefault="00F32D68" w:rsidP="00F32D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Лутовинов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А.И. – член конкурсной комиссии;</w:t>
      </w:r>
    </w:p>
    <w:p w:rsidR="00F32D68" w:rsidRDefault="00F32D68" w:rsidP="00F32D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Сочнев В.П</w:t>
      </w:r>
      <w:r w:rsidRPr="005937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член конкурсной комиссии;</w:t>
      </w:r>
    </w:p>
    <w:p w:rsidR="00F32D68" w:rsidRPr="0059376B" w:rsidRDefault="00F32D68" w:rsidP="00F32D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Третьякова С.В. – </w:t>
      </w:r>
      <w:r w:rsidRPr="005937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 конкурсной комиссии;</w:t>
      </w:r>
    </w:p>
    <w:p w:rsidR="00F32D68" w:rsidRPr="00990BA6" w:rsidRDefault="00F32D68" w:rsidP="00F32D6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Хатанзейская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С.Е. – член конкурсной комиссии.</w:t>
      </w:r>
    </w:p>
    <w:p w:rsidR="00F32D68" w:rsidRPr="00234A54" w:rsidRDefault="00F32D68" w:rsidP="00F32D68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D68" w:rsidRPr="0052506D" w:rsidRDefault="00F32D68" w:rsidP="00F32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 10 П</w:t>
      </w:r>
      <w:r w:rsidRPr="0052506D">
        <w:rPr>
          <w:rFonts w:ascii="Times New Roman" w:hAnsi="Times New Roman" w:cs="Times New Roman"/>
          <w:sz w:val="24"/>
          <w:szCs w:val="24"/>
        </w:rPr>
        <w:t>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2506D">
        <w:rPr>
          <w:rFonts w:ascii="Times New Roman" w:hAnsi="Times New Roman" w:cs="Times New Roman"/>
          <w:sz w:val="24"/>
          <w:szCs w:val="24"/>
        </w:rPr>
        <w:t xml:space="preserve"> о порядке предоставлени</w:t>
      </w:r>
      <w:r>
        <w:rPr>
          <w:rFonts w:ascii="Times New Roman" w:hAnsi="Times New Roman" w:cs="Times New Roman"/>
          <w:sz w:val="24"/>
          <w:szCs w:val="24"/>
        </w:rPr>
        <w:t xml:space="preserve">я субсидий из окружного бюджета </w:t>
      </w:r>
      <w:r w:rsidRPr="0052506D">
        <w:rPr>
          <w:rFonts w:ascii="Times New Roman" w:hAnsi="Times New Roman" w:cs="Times New Roman"/>
          <w:sz w:val="24"/>
          <w:szCs w:val="24"/>
        </w:rPr>
        <w:t>на организацию деятельности социально ориентированных некоммерческих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Pr="0052506D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2506D">
        <w:rPr>
          <w:rFonts w:ascii="Times New Roman" w:hAnsi="Times New Roman" w:cs="Times New Roman"/>
          <w:sz w:val="24"/>
          <w:szCs w:val="24"/>
        </w:rPr>
        <w:t xml:space="preserve"> </w:t>
      </w:r>
      <w:r w:rsidRPr="0052506D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Ненецкого автономного округа от </w:t>
      </w:r>
      <w:r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52506D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2506D">
        <w:rPr>
          <w:rFonts w:ascii="Times New Roman" w:hAnsi="Times New Roman" w:cs="Times New Roman"/>
          <w:color w:val="000000"/>
          <w:sz w:val="24"/>
          <w:szCs w:val="24"/>
        </w:rPr>
        <w:t>.201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2506D">
        <w:rPr>
          <w:rFonts w:ascii="Times New Roman" w:hAnsi="Times New Roman" w:cs="Times New Roman"/>
          <w:color w:val="000000"/>
          <w:sz w:val="24"/>
          <w:szCs w:val="24"/>
        </w:rPr>
        <w:t xml:space="preserve"> № 1</w:t>
      </w: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52506D">
        <w:rPr>
          <w:rFonts w:ascii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Положение),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заседание конкурсной комиссии признать правомочным (</w:t>
      </w:r>
      <w:r w:rsidRPr="008508A3">
        <w:rPr>
          <w:rFonts w:ascii="Times New Roman" w:hAnsi="Times New Roman" w:cs="Times New Roman"/>
          <w:color w:val="000000"/>
          <w:sz w:val="24"/>
          <w:szCs w:val="24"/>
        </w:rPr>
        <w:t>присутствует большинство от общего числа членов конкурсной комиссии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32D68" w:rsidRPr="00D61977" w:rsidRDefault="00F32D68" w:rsidP="00F32D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D68" w:rsidRDefault="00F32D68" w:rsidP="00F32D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251F8">
        <w:rPr>
          <w:rFonts w:ascii="Times New Roman" w:hAnsi="Times New Roman" w:cs="Times New Roman"/>
          <w:bCs w:val="0"/>
          <w:sz w:val="24"/>
          <w:szCs w:val="24"/>
        </w:rPr>
        <w:t>Вопрос №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1.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 допуске заявителей к участию в конкурсе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32D68" w:rsidRPr="009F5CEF" w:rsidRDefault="00F32D68" w:rsidP="00F32D6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2D68" w:rsidRPr="009F5CEF" w:rsidRDefault="00F32D68" w:rsidP="00F32D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097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ли: </w:t>
      </w:r>
    </w:p>
    <w:p w:rsidR="00F32D68" w:rsidRDefault="00F32D68" w:rsidP="00F32D68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О.И. Малыгина, А.П. Шубин</w:t>
      </w:r>
    </w:p>
    <w:p w:rsidR="00F32D68" w:rsidRPr="00C02FB9" w:rsidRDefault="00F32D68" w:rsidP="00F32D6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02786">
        <w:rPr>
          <w:rFonts w:ascii="Times New Roman" w:hAnsi="Times New Roman" w:cs="Times New Roman"/>
          <w:b w:val="0"/>
          <w:sz w:val="24"/>
          <w:szCs w:val="24"/>
        </w:rPr>
        <w:t>В период с</w:t>
      </w:r>
      <w:r w:rsidR="00A01195">
        <w:rPr>
          <w:rFonts w:ascii="Times New Roman" w:hAnsi="Times New Roman" w:cs="Times New Roman"/>
          <w:b w:val="0"/>
          <w:sz w:val="24"/>
          <w:szCs w:val="24"/>
        </w:rPr>
        <w:t>о</w:t>
      </w:r>
      <w:r w:rsidRPr="004027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01195">
        <w:rPr>
          <w:rFonts w:ascii="Times New Roman" w:hAnsi="Times New Roman" w:cs="Times New Roman"/>
          <w:b w:val="0"/>
          <w:sz w:val="24"/>
          <w:szCs w:val="24"/>
        </w:rPr>
        <w:t>2 июня</w:t>
      </w:r>
      <w:r w:rsidRPr="00402786">
        <w:rPr>
          <w:rFonts w:ascii="Times New Roman" w:hAnsi="Times New Roman" w:cs="Times New Roman"/>
          <w:b w:val="0"/>
          <w:sz w:val="24"/>
          <w:szCs w:val="24"/>
        </w:rPr>
        <w:t xml:space="preserve"> 2014 года по </w:t>
      </w:r>
      <w:r>
        <w:rPr>
          <w:rFonts w:ascii="Times New Roman" w:hAnsi="Times New Roman" w:cs="Times New Roman"/>
          <w:b w:val="0"/>
          <w:sz w:val="24"/>
          <w:szCs w:val="24"/>
        </w:rPr>
        <w:t>22</w:t>
      </w:r>
      <w:r w:rsidRPr="004027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июня</w:t>
      </w:r>
      <w:r w:rsidRPr="00402786">
        <w:rPr>
          <w:rFonts w:ascii="Times New Roman" w:hAnsi="Times New Roman" w:cs="Times New Roman"/>
          <w:b w:val="0"/>
          <w:sz w:val="24"/>
          <w:szCs w:val="24"/>
        </w:rPr>
        <w:t xml:space="preserve"> 2014 года в адрес Управления региональной политики и информации Ненецкого автономного округа поступило </w:t>
      </w:r>
      <w:r>
        <w:rPr>
          <w:rFonts w:ascii="Times New Roman" w:hAnsi="Times New Roman" w:cs="Times New Roman"/>
          <w:b w:val="0"/>
          <w:sz w:val="24"/>
          <w:szCs w:val="24"/>
        </w:rPr>
        <w:t>29</w:t>
      </w:r>
      <w:r w:rsidRPr="00402786">
        <w:rPr>
          <w:rFonts w:ascii="Times New Roman" w:hAnsi="Times New Roman" w:cs="Times New Roman"/>
          <w:b w:val="0"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b w:val="0"/>
          <w:sz w:val="24"/>
          <w:szCs w:val="24"/>
        </w:rPr>
        <w:t>ок</w:t>
      </w:r>
      <w:r w:rsidRPr="00402786">
        <w:rPr>
          <w:rFonts w:ascii="Times New Roman" w:hAnsi="Times New Roman" w:cs="Times New Roman"/>
          <w:b w:val="0"/>
          <w:sz w:val="24"/>
          <w:szCs w:val="24"/>
        </w:rPr>
        <w:t xml:space="preserve"> социально ориентированных некоммерческих организаций на участие в конкурсе на </w:t>
      </w:r>
      <w:r w:rsidRPr="00402786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>предоставлени</w:t>
      </w:r>
      <w:r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>е субсидий</w:t>
      </w:r>
      <w:r w:rsidRPr="00402786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>организацию деятельности социально ориентированных некоммерческих организаций</w:t>
      </w:r>
      <w:r w:rsidRPr="00C02FB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32D68" w:rsidRPr="0059376B" w:rsidRDefault="00F32D68" w:rsidP="00F32D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D68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Рассматривать заявки </w:t>
      </w:r>
      <w:proofErr w:type="gramStart"/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реестром заявок на участие в конкурсе </w:t>
      </w:r>
      <w:r w:rsidRPr="0053049E">
        <w:rPr>
          <w:rFonts w:ascii="Times New Roman" w:hAnsi="Times New Roman" w:cs="Times New Roman"/>
          <w:sz w:val="24"/>
          <w:szCs w:val="24"/>
        </w:rPr>
        <w:t xml:space="preserve">на </w:t>
      </w:r>
      <w:r w:rsidRPr="0053049E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предоставление</w:t>
      </w:r>
      <w:proofErr w:type="gramEnd"/>
      <w:r w:rsidRPr="0053049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субсидий на организацию деятельности социально ориентированных некоммерческих организаций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Большинством голосов членов конкурсной комиссии допустить к участию в конкурсе заявки следующих социально ориентированных некоммерческих организаций: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1. </w:t>
      </w:r>
      <w:r w:rsidRPr="0053049E">
        <w:rPr>
          <w:rFonts w:ascii="Times New Roman" w:hAnsi="Times New Roman" w:cs="Times New Roman"/>
          <w:sz w:val="24"/>
          <w:szCs w:val="24"/>
        </w:rPr>
        <w:t xml:space="preserve">Архангельская областная организация Общероссийской общественной организации инвалидов </w:t>
      </w:r>
      <w:r w:rsidR="00BD4E85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3049E">
        <w:rPr>
          <w:rFonts w:ascii="Times New Roman" w:hAnsi="Times New Roman" w:cs="Times New Roman"/>
          <w:sz w:val="24"/>
          <w:szCs w:val="24"/>
        </w:rPr>
        <w:t>Всероссийское</w:t>
      </w:r>
      <w:proofErr w:type="gramEnd"/>
      <w:r w:rsidRPr="0053049E">
        <w:rPr>
          <w:rFonts w:ascii="Times New Roman" w:hAnsi="Times New Roman" w:cs="Times New Roman"/>
          <w:sz w:val="24"/>
          <w:szCs w:val="24"/>
        </w:rPr>
        <w:t xml:space="preserve"> ордена трудового Красного знамени общества слепых</w:t>
      </w:r>
      <w:r w:rsidR="00BD4E85">
        <w:rPr>
          <w:rFonts w:ascii="Times New Roman" w:hAnsi="Times New Roman" w:cs="Times New Roman"/>
          <w:sz w:val="24"/>
          <w:szCs w:val="24"/>
        </w:rPr>
        <w:t>»</w:t>
      </w:r>
      <w:r w:rsidRPr="0053049E">
        <w:rPr>
          <w:rFonts w:ascii="Times New Roman" w:hAnsi="Times New Roman" w:cs="Times New Roman"/>
          <w:sz w:val="24"/>
          <w:szCs w:val="24"/>
        </w:rPr>
        <w:t>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2. </w:t>
      </w:r>
      <w:r w:rsidRPr="0053049E">
        <w:rPr>
          <w:rFonts w:ascii="Times New Roman" w:hAnsi="Times New Roman" w:cs="Times New Roman"/>
          <w:sz w:val="24"/>
          <w:szCs w:val="24"/>
        </w:rPr>
        <w:t>Семейно-родовая община коренных малочисленных народов Севера Ненецкого автономного округа «</w:t>
      </w:r>
      <w:proofErr w:type="spellStart"/>
      <w:r w:rsidRPr="0053049E">
        <w:rPr>
          <w:rFonts w:ascii="Times New Roman" w:hAnsi="Times New Roman" w:cs="Times New Roman"/>
          <w:sz w:val="24"/>
          <w:szCs w:val="24"/>
        </w:rPr>
        <w:t>Опседа</w:t>
      </w:r>
      <w:proofErr w:type="spellEnd"/>
      <w:r w:rsidRPr="0053049E">
        <w:rPr>
          <w:rFonts w:ascii="Times New Roman" w:hAnsi="Times New Roman" w:cs="Times New Roman"/>
          <w:sz w:val="24"/>
          <w:szCs w:val="24"/>
        </w:rPr>
        <w:t>»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3. </w:t>
      </w:r>
      <w:r w:rsidRPr="0053049E">
        <w:rPr>
          <w:rFonts w:ascii="Times New Roman" w:hAnsi="Times New Roman" w:cs="Times New Roman"/>
          <w:sz w:val="24"/>
          <w:szCs w:val="24"/>
        </w:rPr>
        <w:t>Союз оленеводов Ненецкого автономного округа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4. </w:t>
      </w:r>
      <w:r w:rsidRPr="0053049E">
        <w:rPr>
          <w:rFonts w:ascii="Times New Roman" w:hAnsi="Times New Roman" w:cs="Times New Roman"/>
          <w:sz w:val="24"/>
          <w:szCs w:val="24"/>
        </w:rPr>
        <w:t>Ненецкая окружная организация общероссийской общественной организации «Всероссийское общество инвалидов»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5. </w:t>
      </w:r>
      <w:r w:rsidRPr="0053049E">
        <w:rPr>
          <w:rFonts w:ascii="Times New Roman" w:hAnsi="Times New Roman" w:cs="Times New Roman"/>
          <w:sz w:val="24"/>
          <w:szCs w:val="24"/>
        </w:rPr>
        <w:t>Региональное отделение Общественной организации «Союз женщин России» Ненецкого автономного округа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6. </w:t>
      </w:r>
      <w:r w:rsidRPr="0053049E">
        <w:rPr>
          <w:rFonts w:ascii="Times New Roman" w:hAnsi="Times New Roman" w:cs="Times New Roman"/>
          <w:sz w:val="24"/>
          <w:szCs w:val="24"/>
        </w:rPr>
        <w:t>Региональная общественная организация «Региональный Совет по взаимодействию с некоммерческими организациями Ненецкого автономного округа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7. </w:t>
      </w:r>
      <w:r w:rsidRPr="0053049E">
        <w:rPr>
          <w:rFonts w:ascii="Times New Roman" w:hAnsi="Times New Roman" w:cs="Times New Roman"/>
          <w:sz w:val="24"/>
          <w:szCs w:val="24"/>
        </w:rPr>
        <w:t xml:space="preserve">Местная Православная Религиозная организация «Богоявленский храм г. Нарьян-Мара </w:t>
      </w:r>
      <w:proofErr w:type="spellStart"/>
      <w:r w:rsidRPr="0053049E">
        <w:rPr>
          <w:rFonts w:ascii="Times New Roman" w:hAnsi="Times New Roman" w:cs="Times New Roman"/>
          <w:sz w:val="24"/>
          <w:szCs w:val="24"/>
        </w:rPr>
        <w:t>Нарьян-Марской</w:t>
      </w:r>
      <w:proofErr w:type="spellEnd"/>
      <w:r w:rsidRPr="0053049E">
        <w:rPr>
          <w:rFonts w:ascii="Times New Roman" w:hAnsi="Times New Roman" w:cs="Times New Roman"/>
          <w:sz w:val="24"/>
          <w:szCs w:val="24"/>
        </w:rPr>
        <w:t xml:space="preserve"> Епархии Русской Православной Церкви (Московский Патриархат)».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8. </w:t>
      </w:r>
      <w:r w:rsidRPr="0053049E">
        <w:rPr>
          <w:rFonts w:ascii="Times New Roman" w:hAnsi="Times New Roman" w:cs="Times New Roman"/>
          <w:sz w:val="24"/>
          <w:szCs w:val="24"/>
        </w:rPr>
        <w:t>Региональная общественная организация детского, молодежного и семейного досуга «</w:t>
      </w:r>
      <w:proofErr w:type="spellStart"/>
      <w:r w:rsidRPr="0053049E">
        <w:rPr>
          <w:rFonts w:ascii="Times New Roman" w:hAnsi="Times New Roman" w:cs="Times New Roman"/>
          <w:sz w:val="24"/>
          <w:szCs w:val="24"/>
        </w:rPr>
        <w:t>Нарьян</w:t>
      </w:r>
      <w:proofErr w:type="spellEnd"/>
      <w:r w:rsidRPr="0053049E">
        <w:rPr>
          <w:rFonts w:ascii="Times New Roman" w:hAnsi="Times New Roman" w:cs="Times New Roman"/>
          <w:sz w:val="24"/>
          <w:szCs w:val="24"/>
        </w:rPr>
        <w:t>-Мир»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9. </w:t>
      </w:r>
      <w:r w:rsidRPr="0053049E">
        <w:rPr>
          <w:rFonts w:ascii="Times New Roman" w:hAnsi="Times New Roman" w:cs="Times New Roman"/>
          <w:sz w:val="24"/>
          <w:szCs w:val="24"/>
        </w:rPr>
        <w:t>Региональная общественная организация «</w:t>
      </w:r>
      <w:proofErr w:type="spellStart"/>
      <w:r w:rsidRPr="0053049E">
        <w:rPr>
          <w:rFonts w:ascii="Times New Roman" w:hAnsi="Times New Roman" w:cs="Times New Roman"/>
          <w:sz w:val="24"/>
          <w:szCs w:val="24"/>
        </w:rPr>
        <w:t>Андегское</w:t>
      </w:r>
      <w:proofErr w:type="spellEnd"/>
      <w:r w:rsidRPr="0053049E">
        <w:rPr>
          <w:rFonts w:ascii="Times New Roman" w:hAnsi="Times New Roman" w:cs="Times New Roman"/>
          <w:sz w:val="24"/>
          <w:szCs w:val="24"/>
        </w:rPr>
        <w:t xml:space="preserve"> землячество»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10.  </w:t>
      </w:r>
      <w:r w:rsidRPr="0053049E">
        <w:rPr>
          <w:rFonts w:ascii="Times New Roman" w:hAnsi="Times New Roman" w:cs="Times New Roman"/>
          <w:sz w:val="24"/>
          <w:szCs w:val="24"/>
        </w:rPr>
        <w:t>Ненецкий окружной союз потребительских обществ.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11. </w:t>
      </w:r>
      <w:r w:rsidRPr="0053049E">
        <w:rPr>
          <w:rFonts w:ascii="Times New Roman" w:hAnsi="Times New Roman" w:cs="Times New Roman"/>
          <w:sz w:val="24"/>
          <w:szCs w:val="24"/>
        </w:rPr>
        <w:t>Автономная некоммерческая организация дополнительного образования «Друзья Заполярья»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12. </w:t>
      </w:r>
      <w:r w:rsidRPr="0053049E">
        <w:rPr>
          <w:rFonts w:ascii="Times New Roman" w:hAnsi="Times New Roman" w:cs="Times New Roman"/>
          <w:sz w:val="24"/>
          <w:szCs w:val="24"/>
        </w:rPr>
        <w:t xml:space="preserve">Местная православная Религиозная организация «Приход Благовещенского храма пос. Искателей </w:t>
      </w:r>
      <w:proofErr w:type="spellStart"/>
      <w:r w:rsidRPr="0053049E">
        <w:rPr>
          <w:rFonts w:ascii="Times New Roman" w:hAnsi="Times New Roman" w:cs="Times New Roman"/>
          <w:sz w:val="24"/>
          <w:szCs w:val="24"/>
        </w:rPr>
        <w:t>Нарьян-Марской</w:t>
      </w:r>
      <w:proofErr w:type="spellEnd"/>
      <w:r w:rsidRPr="0053049E">
        <w:rPr>
          <w:rFonts w:ascii="Times New Roman" w:hAnsi="Times New Roman" w:cs="Times New Roman"/>
          <w:sz w:val="24"/>
          <w:szCs w:val="24"/>
        </w:rPr>
        <w:t xml:space="preserve"> Епархии Русской Православной церкви (Московский патриархат)»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13. </w:t>
      </w:r>
      <w:r w:rsidRPr="0053049E">
        <w:rPr>
          <w:rFonts w:ascii="Times New Roman" w:hAnsi="Times New Roman" w:cs="Times New Roman"/>
          <w:sz w:val="24"/>
          <w:szCs w:val="24"/>
        </w:rPr>
        <w:t>Местный орган общественной самодеятельности «Территориальное общественное самоуправление «САХАЛИН» в муниципальном образовании «Городской округ «Город Нарьян-Мар»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14. </w:t>
      </w:r>
      <w:r w:rsidRPr="0053049E">
        <w:rPr>
          <w:rFonts w:ascii="Times New Roman" w:hAnsi="Times New Roman" w:cs="Times New Roman"/>
          <w:sz w:val="24"/>
          <w:szCs w:val="24"/>
        </w:rPr>
        <w:t>Ненецкое региональное отделение Общероссийской общественной организации «Союз пенсионеров России»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15. </w:t>
      </w:r>
      <w:r w:rsidRPr="0053049E">
        <w:rPr>
          <w:rFonts w:ascii="Times New Roman" w:hAnsi="Times New Roman" w:cs="Times New Roman"/>
          <w:sz w:val="24"/>
          <w:szCs w:val="24"/>
        </w:rPr>
        <w:t>Региональная молодежная общественная организация РМОО «Фотостудия «Блиц»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16. </w:t>
      </w:r>
      <w:r w:rsidRPr="0053049E">
        <w:rPr>
          <w:rFonts w:ascii="Times New Roman" w:hAnsi="Times New Roman" w:cs="Times New Roman"/>
          <w:sz w:val="24"/>
          <w:szCs w:val="24"/>
        </w:rPr>
        <w:t>Семейно-родовая община коренных малочисленных народов Севера ненецкого автономного округа «</w:t>
      </w:r>
      <w:proofErr w:type="spellStart"/>
      <w:r w:rsidRPr="0053049E">
        <w:rPr>
          <w:rFonts w:ascii="Times New Roman" w:hAnsi="Times New Roman" w:cs="Times New Roman"/>
          <w:sz w:val="24"/>
          <w:szCs w:val="24"/>
        </w:rPr>
        <w:t>Варк</w:t>
      </w:r>
      <w:proofErr w:type="spellEnd"/>
      <w:r w:rsidRPr="0053049E">
        <w:rPr>
          <w:rFonts w:ascii="Times New Roman" w:hAnsi="Times New Roman" w:cs="Times New Roman"/>
          <w:sz w:val="24"/>
          <w:szCs w:val="24"/>
        </w:rPr>
        <w:t>»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17. </w:t>
      </w:r>
      <w:r w:rsidRPr="0053049E">
        <w:rPr>
          <w:rFonts w:ascii="Times New Roman" w:hAnsi="Times New Roman" w:cs="Times New Roman"/>
          <w:sz w:val="24"/>
          <w:szCs w:val="24"/>
        </w:rPr>
        <w:t>Семейно-родовая община малочисленных народов Севера Ненецкого автономного округа «</w:t>
      </w:r>
      <w:proofErr w:type="spellStart"/>
      <w:r w:rsidRPr="0053049E">
        <w:rPr>
          <w:rFonts w:ascii="Times New Roman" w:hAnsi="Times New Roman" w:cs="Times New Roman"/>
          <w:sz w:val="24"/>
          <w:szCs w:val="24"/>
        </w:rPr>
        <w:t>Табседа</w:t>
      </w:r>
      <w:proofErr w:type="spellEnd"/>
      <w:r w:rsidRPr="0053049E">
        <w:rPr>
          <w:rFonts w:ascii="Times New Roman" w:hAnsi="Times New Roman" w:cs="Times New Roman"/>
          <w:sz w:val="24"/>
          <w:szCs w:val="24"/>
        </w:rPr>
        <w:t>» («Песчаная сопка»)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18. </w:t>
      </w:r>
      <w:r w:rsidRPr="0053049E">
        <w:rPr>
          <w:rFonts w:ascii="Times New Roman" w:hAnsi="Times New Roman" w:cs="Times New Roman"/>
          <w:sz w:val="24"/>
          <w:szCs w:val="24"/>
        </w:rPr>
        <w:t>Ненецкая региональная общественная организация «Общество краеведов».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19. </w:t>
      </w:r>
      <w:r w:rsidRPr="0053049E">
        <w:rPr>
          <w:rFonts w:ascii="Times New Roman" w:hAnsi="Times New Roman" w:cs="Times New Roman"/>
          <w:sz w:val="24"/>
          <w:szCs w:val="24"/>
        </w:rPr>
        <w:t>Ненецкое региональное отделение общероссийской общественной организации «Российский красный крест».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20. </w:t>
      </w:r>
      <w:r w:rsidRPr="0053049E">
        <w:rPr>
          <w:rFonts w:ascii="Times New Roman" w:hAnsi="Times New Roman" w:cs="Times New Roman"/>
          <w:sz w:val="24"/>
          <w:szCs w:val="24"/>
        </w:rPr>
        <w:t>Региональная общественная организация «Федерация хоккея с шайбой по городу Нарьян-Мару и Ненецкому автономному округу»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E">
        <w:rPr>
          <w:rFonts w:ascii="Times New Roman" w:hAnsi="Times New Roman" w:cs="Times New Roman"/>
          <w:sz w:val="24"/>
          <w:szCs w:val="24"/>
        </w:rPr>
        <w:t>21. Ненецкое региональное отделение Межрегиональной общественной организации содействия реформирования жилищно-коммунального хозяйства «ВСЕ ДОМА»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E">
        <w:rPr>
          <w:rFonts w:ascii="Times New Roman" w:hAnsi="Times New Roman" w:cs="Times New Roman"/>
          <w:sz w:val="24"/>
          <w:szCs w:val="24"/>
        </w:rPr>
        <w:t>22. Региональная молодежная общественная организация «Туристический клуб «Следопыт»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E">
        <w:rPr>
          <w:rFonts w:ascii="Times New Roman" w:hAnsi="Times New Roman" w:cs="Times New Roman"/>
          <w:sz w:val="24"/>
          <w:szCs w:val="24"/>
        </w:rPr>
        <w:t>23. Региональная общественная организация «Добровольное пожарное общество Ненецкого автономного округа»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hAnsi="Times New Roman" w:cs="Times New Roman"/>
          <w:sz w:val="24"/>
          <w:szCs w:val="24"/>
        </w:rPr>
        <w:t>24. Семейная родовая община коренных малочисленных народов Севера ненцев Ненецкого автономного округа «</w:t>
      </w:r>
      <w:proofErr w:type="spellStart"/>
      <w:r w:rsidRPr="0053049E">
        <w:rPr>
          <w:rFonts w:ascii="Times New Roman" w:hAnsi="Times New Roman" w:cs="Times New Roman"/>
          <w:sz w:val="24"/>
          <w:szCs w:val="24"/>
        </w:rPr>
        <w:t>Вынги</w:t>
      </w:r>
      <w:proofErr w:type="spellEnd"/>
      <w:r w:rsidRPr="0053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49E">
        <w:rPr>
          <w:rFonts w:ascii="Times New Roman" w:hAnsi="Times New Roman" w:cs="Times New Roman"/>
          <w:sz w:val="24"/>
          <w:szCs w:val="24"/>
        </w:rPr>
        <w:t>вада</w:t>
      </w:r>
      <w:proofErr w:type="spellEnd"/>
      <w:r w:rsidRPr="0053049E">
        <w:rPr>
          <w:rFonts w:ascii="Times New Roman" w:hAnsi="Times New Roman" w:cs="Times New Roman"/>
          <w:sz w:val="24"/>
          <w:szCs w:val="24"/>
        </w:rPr>
        <w:t xml:space="preserve"> (Слово тундры)»</w:t>
      </w:r>
    </w:p>
    <w:p w:rsidR="00F32D68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D68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E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Большинством голосов членов конкурсной комиссии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допустить к участию во втором этапе конкурса </w:t>
      </w:r>
      <w:r w:rsidRPr="000866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следующих</w:t>
      </w:r>
      <w:r w:rsidRPr="000866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социально ориентированн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Pr="000866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некоммерческ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Pr="000866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866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</w:t>
      </w:r>
      <w:r w:rsidRPr="0053049E">
        <w:rPr>
          <w:rFonts w:ascii="Times New Roman" w:hAnsi="Times New Roman" w:cs="Times New Roman"/>
          <w:sz w:val="24"/>
          <w:szCs w:val="24"/>
        </w:rPr>
        <w:t>Региональная общественная организация федерация ТХЭКВОНДО Ненецкого автономного округа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(основание – несоответствие заявки</w:t>
      </w:r>
      <w:r w:rsidR="00A01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иных предоставленных документов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установленным </w:t>
      </w:r>
      <w:r w:rsidR="00A01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Положением формам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hAnsi="Times New Roman" w:cs="Times New Roman"/>
          <w:sz w:val="24"/>
          <w:szCs w:val="24"/>
        </w:rPr>
        <w:t>2.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53049E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по финансированию строительства и реконструкции объектов культурного и религиозного значения «Арктический Собор», 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(основание –</w:t>
      </w:r>
      <w:r w:rsidR="00A01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отсутствие в заявке документов установленных п. 33 Положения).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3. </w:t>
      </w:r>
      <w:r w:rsidRPr="0053049E">
        <w:rPr>
          <w:rFonts w:ascii="Times New Roman" w:hAnsi="Times New Roman" w:cs="Times New Roman"/>
          <w:sz w:val="24"/>
          <w:szCs w:val="24"/>
        </w:rPr>
        <w:t xml:space="preserve">Региональная общественная организация развития творческой активности молодежи «Мир праздника», 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(основание – несоответствие в заявке документов</w:t>
      </w:r>
      <w:r w:rsidR="00913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установленных п. 33 Положения).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hAnsi="Times New Roman" w:cs="Times New Roman"/>
          <w:sz w:val="24"/>
          <w:szCs w:val="24"/>
        </w:rPr>
        <w:t>4.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53049E">
        <w:rPr>
          <w:rFonts w:ascii="Times New Roman" w:hAnsi="Times New Roman" w:cs="Times New Roman"/>
          <w:sz w:val="24"/>
          <w:szCs w:val="24"/>
        </w:rPr>
        <w:t xml:space="preserve">Ненецкое региональное отделение Общероссийской общественной организации «Российский союз спасателей», 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(основание – </w:t>
      </w:r>
      <w:r w:rsidR="0091384E" w:rsidRPr="00913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несоответствие в заявке документов, установленных п. 33 Положения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F32D68" w:rsidRPr="0053049E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hAnsi="Times New Roman" w:cs="Times New Roman"/>
          <w:sz w:val="24"/>
          <w:szCs w:val="24"/>
        </w:rPr>
        <w:t>5.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53049E">
        <w:rPr>
          <w:rFonts w:ascii="Times New Roman" w:hAnsi="Times New Roman" w:cs="Times New Roman"/>
          <w:sz w:val="24"/>
          <w:szCs w:val="24"/>
        </w:rPr>
        <w:t xml:space="preserve">Региональная общественная организация «Клуб молодых семей Ненецкого автономного округа «Любовь на краю земли», 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(основание – </w:t>
      </w:r>
      <w:r w:rsidR="0091384E" w:rsidRPr="00913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несоответствие в заявке документов, установленных п. 33 Положения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F32D68" w:rsidRPr="0059376B" w:rsidRDefault="00F32D68" w:rsidP="00F32D6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D68" w:rsidRPr="0043121E" w:rsidRDefault="00F32D68" w:rsidP="00F32D6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251F8">
        <w:rPr>
          <w:rFonts w:ascii="Times New Roman" w:hAnsi="Times New Roman" w:cs="Times New Roman"/>
          <w:bCs w:val="0"/>
          <w:sz w:val="24"/>
          <w:szCs w:val="24"/>
        </w:rPr>
        <w:t>Вопрос №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2.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42A2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 определении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итогового рейтинга оценки конкурсных заявок</w:t>
      </w:r>
    </w:p>
    <w:p w:rsidR="00F32D68" w:rsidRDefault="00F32D68" w:rsidP="00F32D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2D68" w:rsidRPr="009F5CEF" w:rsidRDefault="00F32D68" w:rsidP="00F32D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097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ли: </w:t>
      </w:r>
    </w:p>
    <w:p w:rsidR="00F32D68" w:rsidRPr="00CD4AA5" w:rsidRDefault="00F32D68" w:rsidP="00F32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Малыгина О.И.,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Катовская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Бурдикова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Е.В., Крупенье О.П., Рочева Н.В.</w:t>
      </w:r>
    </w:p>
    <w:p w:rsidR="00F32D68" w:rsidRDefault="00F32D68" w:rsidP="00F32D68">
      <w:pPr>
        <w:tabs>
          <w:tab w:val="left" w:pos="0"/>
        </w:tabs>
        <w:spacing w:after="0" w:line="240" w:lineRule="auto"/>
        <w:ind w:firstLine="709"/>
        <w:jc w:val="both"/>
      </w:pPr>
      <w:r w:rsidRPr="00242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рассмотрение комиссии представлен лист итогового рейтинга оценок конкурсных заяв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</w:t>
      </w:r>
      <w:r w:rsidRPr="00242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составленный секретарем комиссии по итогам предоставления каждым членом комиссии оценочной формы. Всего в комиссию поступил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242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232</w:t>
      </w:r>
      <w:r w:rsidRPr="00242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оценочн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ые</w:t>
      </w:r>
      <w:r w:rsidRPr="00242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ормы от всех членов конкурсной комиссии.</w:t>
      </w:r>
      <w:r w:rsidRPr="0053049E">
        <w:t xml:space="preserve"> </w:t>
      </w:r>
    </w:p>
    <w:p w:rsidR="00943ACB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основании п. 9 Положения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олоса члена конкурсной комиссии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Уварова С.А.</w:t>
      </w:r>
      <w:r w:rsidR="00943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(29 оценочных форм)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учитываются, так как он является представителем Ненецкой региональной общественной организации «Общество краеведов»</w:t>
      </w:r>
      <w:r w:rsidR="00943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32D68" w:rsidRDefault="00943ACB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к рассмотрению представлены</w:t>
      </w:r>
      <w:r w:rsidR="00F32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203 оценочные формы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(большинство установленного числа членов конкурсной комиссии)</w:t>
      </w:r>
      <w:r w:rsidR="00F32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32D68" w:rsidRPr="0043121E" w:rsidRDefault="00F32D68" w:rsidP="00F32D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D68" w:rsidRDefault="00F32D68" w:rsidP="00F32D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32D68" w:rsidRPr="0053049E" w:rsidRDefault="00F32D68" w:rsidP="00F32D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Определить</w:t>
      </w:r>
      <w:r w:rsidRPr="00AA1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присвоить </w:t>
      </w:r>
      <w:r w:rsidRPr="00AA1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участникам конкурса </w:t>
      </w:r>
      <w:r w:rsidRPr="00402786">
        <w:rPr>
          <w:rFonts w:ascii="Times New Roman" w:hAnsi="Times New Roman" w:cs="Times New Roman"/>
          <w:sz w:val="24"/>
          <w:szCs w:val="24"/>
        </w:rPr>
        <w:t xml:space="preserve">на </w:t>
      </w:r>
      <w:r w:rsidRPr="0053049E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предоставление субсидий на организацию деятельности социально ориентированных некоммерческих организаций</w:t>
      </w:r>
      <w:r w:rsidRPr="00530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итоговый рейтинг оценки конкурсных заявок согласно Приложению 1.</w:t>
      </w:r>
    </w:p>
    <w:p w:rsidR="00F32D68" w:rsidRPr="00AA1235" w:rsidRDefault="00F32D68" w:rsidP="00F32D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D68" w:rsidRPr="0091567D" w:rsidRDefault="00F32D68" w:rsidP="00F32D6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251F8">
        <w:rPr>
          <w:rFonts w:ascii="Times New Roman" w:hAnsi="Times New Roman" w:cs="Times New Roman"/>
          <w:bCs w:val="0"/>
          <w:sz w:val="24"/>
          <w:szCs w:val="24"/>
        </w:rPr>
        <w:t>Вопрос №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3.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 определении </w:t>
      </w:r>
      <w:r w:rsidRPr="005F57D2">
        <w:rPr>
          <w:rFonts w:ascii="Times New Roman" w:hAnsi="Times New Roman" w:cs="Times New Roman"/>
          <w:b w:val="0"/>
          <w:bCs w:val="0"/>
          <w:sz w:val="24"/>
          <w:szCs w:val="24"/>
        </w:rPr>
        <w:t>спис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ка</w:t>
      </w:r>
      <w:r w:rsidRPr="005F57D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победителей конкурса </w:t>
      </w:r>
      <w:r w:rsidRPr="00402786">
        <w:rPr>
          <w:rFonts w:ascii="Times New Roman" w:hAnsi="Times New Roman" w:cs="Times New Roman"/>
          <w:b w:val="0"/>
          <w:sz w:val="24"/>
          <w:szCs w:val="24"/>
        </w:rPr>
        <w:t xml:space="preserve">на </w:t>
      </w:r>
      <w:r w:rsidRPr="00402786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>предоставлени</w:t>
      </w:r>
      <w:r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>е субсидий</w:t>
      </w:r>
      <w:r w:rsidRPr="00402786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>организацию деятельности социально ориентированных некоммерческих организаций</w:t>
      </w:r>
      <w:r w:rsidRPr="0091567D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F32D68" w:rsidRPr="00163F77" w:rsidRDefault="00F32D68" w:rsidP="00F32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3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Выступили: </w:t>
      </w:r>
    </w:p>
    <w:p w:rsidR="00F32D68" w:rsidRPr="00CD4AA5" w:rsidRDefault="00F32D68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Малыгина О.И., </w:t>
      </w:r>
      <w:proofErr w:type="spellStart"/>
      <w:r w:rsidRPr="00AA1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Катовская</w:t>
      </w:r>
      <w:proofErr w:type="spellEnd"/>
      <w:r w:rsidRPr="00AA1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О.А.</w:t>
      </w:r>
    </w:p>
    <w:p w:rsidR="00F32D68" w:rsidRPr="00CD4AA5" w:rsidRDefault="00F32D68" w:rsidP="00F32D6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5C">
        <w:rPr>
          <w:rFonts w:ascii="Times New Roman" w:hAnsi="Times New Roman" w:cs="Times New Roman"/>
          <w:sz w:val="24"/>
          <w:szCs w:val="24"/>
        </w:rPr>
        <w:t xml:space="preserve">Сформировать список </w:t>
      </w:r>
      <w:r>
        <w:rPr>
          <w:rFonts w:ascii="Times New Roman" w:hAnsi="Times New Roman" w:cs="Times New Roman"/>
          <w:sz w:val="24"/>
          <w:szCs w:val="24"/>
        </w:rPr>
        <w:t xml:space="preserve">победителей </w:t>
      </w:r>
      <w:r w:rsidRPr="00A6085C">
        <w:rPr>
          <w:rFonts w:ascii="Times New Roman" w:hAnsi="Times New Roman" w:cs="Times New Roman"/>
          <w:bCs/>
          <w:sz w:val="24"/>
          <w:szCs w:val="24"/>
        </w:rPr>
        <w:t xml:space="preserve">конкурса </w:t>
      </w:r>
      <w:r w:rsidRPr="00402786">
        <w:rPr>
          <w:rFonts w:ascii="Times New Roman" w:hAnsi="Times New Roman" w:cs="Times New Roman"/>
          <w:sz w:val="24"/>
          <w:szCs w:val="24"/>
        </w:rPr>
        <w:t xml:space="preserve">на </w:t>
      </w:r>
      <w:r w:rsidRPr="0053049E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предоставление субсидий на организацию деятельности социально ориентированных некоммерческих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итоговым</w:t>
      </w:r>
      <w:r w:rsidRPr="005F57D2">
        <w:rPr>
          <w:rFonts w:ascii="Times New Roman" w:hAnsi="Times New Roman" w:cs="Times New Roman"/>
          <w:sz w:val="24"/>
          <w:szCs w:val="24"/>
        </w:rPr>
        <w:t xml:space="preserve"> рейтинг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F57D2">
        <w:rPr>
          <w:rFonts w:ascii="Times New Roman" w:hAnsi="Times New Roman" w:cs="Times New Roman"/>
          <w:sz w:val="24"/>
          <w:szCs w:val="24"/>
        </w:rPr>
        <w:t xml:space="preserve"> оценок конкурсных заявок</w:t>
      </w:r>
      <w:r>
        <w:rPr>
          <w:rFonts w:ascii="Times New Roman" w:hAnsi="Times New Roman" w:cs="Times New Roman"/>
          <w:sz w:val="24"/>
          <w:szCs w:val="24"/>
        </w:rPr>
        <w:t>, за исключением заявок, которые не допущены к конкурсу.</w:t>
      </w:r>
    </w:p>
    <w:p w:rsidR="00F32D68" w:rsidRDefault="00F32D68" w:rsidP="00F32D6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2D68" w:rsidRPr="000971F5" w:rsidRDefault="00F32D68" w:rsidP="00F32D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</w:t>
      </w:r>
      <w:r w:rsidRPr="00097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F32D68" w:rsidRDefault="00F32D68" w:rsidP="00F32D6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Принять к дальнейшему утверждению </w:t>
      </w:r>
      <w:r w:rsidRPr="00AA1235">
        <w:rPr>
          <w:rFonts w:ascii="Times New Roman" w:hAnsi="Times New Roman" w:cs="Times New Roman"/>
          <w:sz w:val="24"/>
          <w:szCs w:val="24"/>
        </w:rPr>
        <w:t xml:space="preserve">список победителей конкурса </w:t>
      </w:r>
      <w:r w:rsidRPr="00402786">
        <w:rPr>
          <w:rFonts w:ascii="Times New Roman" w:hAnsi="Times New Roman" w:cs="Times New Roman"/>
          <w:sz w:val="24"/>
          <w:szCs w:val="24"/>
        </w:rPr>
        <w:t xml:space="preserve">на </w:t>
      </w:r>
      <w:r w:rsidRPr="00402786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предоставлени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943ACB">
        <w:rPr>
          <w:rFonts w:ascii="Times New Roman" w:hAnsi="Times New Roman" w:cs="Times New Roman"/>
          <w:color w:val="000000"/>
          <w:spacing w:val="-4"/>
          <w:sz w:val="24"/>
          <w:szCs w:val="24"/>
        </w:rPr>
        <w:t>субсидий на организацию деятельности социально ориентированных некоммерческих организаций</w:t>
      </w:r>
      <w:r w:rsidRPr="00AA1235">
        <w:rPr>
          <w:rFonts w:ascii="Times New Roman" w:hAnsi="Times New Roman" w:cs="Times New Roman"/>
          <w:sz w:val="24"/>
          <w:szCs w:val="24"/>
        </w:rPr>
        <w:t xml:space="preserve"> 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1235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F32D68" w:rsidRPr="0053049E" w:rsidRDefault="00F32D68" w:rsidP="00F32D6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E">
        <w:rPr>
          <w:rFonts w:ascii="Times New Roman" w:hAnsi="Times New Roman" w:cs="Times New Roman"/>
          <w:sz w:val="24"/>
          <w:szCs w:val="24"/>
        </w:rPr>
        <w:lastRenderedPageBreak/>
        <w:t xml:space="preserve">2. Предоставить победителям конкурса </w:t>
      </w:r>
      <w:r w:rsidRPr="0053049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субсидии на организацию деятельности </w:t>
      </w:r>
      <w:r w:rsidRPr="0053049E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>
        <w:rPr>
          <w:rFonts w:ascii="Times New Roman" w:hAnsi="Times New Roman" w:cs="Times New Roman"/>
          <w:sz w:val="24"/>
          <w:szCs w:val="24"/>
        </w:rPr>
        <w:t>1 983 800</w:t>
      </w:r>
      <w:r w:rsidRPr="0053049E">
        <w:rPr>
          <w:rFonts w:ascii="Times New Roman" w:hAnsi="Times New Roman" w:cs="Times New Roman"/>
          <w:sz w:val="24"/>
          <w:szCs w:val="24"/>
        </w:rPr>
        <w:t xml:space="preserve"> рубля.</w:t>
      </w:r>
    </w:p>
    <w:p w:rsidR="00F32D68" w:rsidRPr="0053049E" w:rsidRDefault="00F32D68" w:rsidP="00F32D6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49E">
        <w:rPr>
          <w:rFonts w:ascii="Times New Roman" w:hAnsi="Times New Roman" w:cs="Times New Roman"/>
          <w:sz w:val="24"/>
          <w:szCs w:val="24"/>
        </w:rPr>
        <w:t>3. Направить для утверждения в Управление</w:t>
      </w:r>
      <w:r>
        <w:rPr>
          <w:rFonts w:ascii="Times New Roman" w:hAnsi="Times New Roman" w:cs="Times New Roman"/>
          <w:sz w:val="24"/>
          <w:szCs w:val="24"/>
        </w:rPr>
        <w:t xml:space="preserve"> региональной политики и информации </w:t>
      </w:r>
      <w:r w:rsidRPr="005926A9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A6085C">
        <w:rPr>
          <w:rFonts w:ascii="Times New Roman" w:hAnsi="Times New Roman" w:cs="Times New Roman"/>
          <w:sz w:val="24"/>
          <w:szCs w:val="24"/>
        </w:rPr>
        <w:t xml:space="preserve"> список </w:t>
      </w:r>
      <w:r>
        <w:rPr>
          <w:rFonts w:ascii="Times New Roman" w:hAnsi="Times New Roman" w:cs="Times New Roman"/>
          <w:sz w:val="24"/>
          <w:szCs w:val="24"/>
        </w:rPr>
        <w:t xml:space="preserve">победителей </w:t>
      </w:r>
      <w:r w:rsidRPr="00A6085C">
        <w:rPr>
          <w:rFonts w:ascii="Times New Roman" w:hAnsi="Times New Roman" w:cs="Times New Roman"/>
          <w:bCs/>
          <w:sz w:val="24"/>
          <w:szCs w:val="24"/>
        </w:rPr>
        <w:t xml:space="preserve">конкурса </w:t>
      </w:r>
      <w:r w:rsidRPr="00402786">
        <w:rPr>
          <w:rFonts w:ascii="Times New Roman" w:hAnsi="Times New Roman" w:cs="Times New Roman"/>
          <w:sz w:val="24"/>
          <w:szCs w:val="24"/>
        </w:rPr>
        <w:t xml:space="preserve">на </w:t>
      </w:r>
      <w:r w:rsidRPr="0053049E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предоставление субсидий на организацию деятельности социально ориентированных некоммерческих организаций</w:t>
      </w:r>
      <w:r w:rsidRPr="0053049E">
        <w:rPr>
          <w:rFonts w:ascii="Times New Roman" w:hAnsi="Times New Roman" w:cs="Times New Roman"/>
          <w:sz w:val="24"/>
          <w:szCs w:val="24"/>
        </w:rPr>
        <w:t xml:space="preserve"> согласно Приложению 2.</w:t>
      </w:r>
    </w:p>
    <w:p w:rsidR="00F32D68" w:rsidRPr="0059376B" w:rsidRDefault="00F32D68" w:rsidP="00F32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2D68" w:rsidRDefault="00F32D68" w:rsidP="00F32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2D68" w:rsidRDefault="00F32D68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37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конкурсной комиссии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О.И. Малыгина</w:t>
      </w:r>
    </w:p>
    <w:p w:rsidR="00F32D68" w:rsidRDefault="00F32D68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D68" w:rsidRDefault="00F32D68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Заместитель п</w:t>
      </w:r>
      <w:r w:rsidRPr="005937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</w:t>
      </w:r>
    </w:p>
    <w:p w:rsidR="00F32D68" w:rsidRDefault="00F32D68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конкурсной комиссии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О.А.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Катовская</w:t>
      </w:r>
      <w:proofErr w:type="spellEnd"/>
    </w:p>
    <w:p w:rsidR="00F32D68" w:rsidRDefault="00F32D68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D68" w:rsidRDefault="00F32D68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</w:t>
      </w:r>
      <w:r w:rsidRPr="005937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конкурсной комиссии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Е.В.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Бурдикова</w:t>
      </w:r>
      <w:proofErr w:type="spellEnd"/>
    </w:p>
    <w:p w:rsidR="00F32D68" w:rsidRDefault="00F32D68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D68" w:rsidRDefault="00F32D68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</w:t>
      </w:r>
      <w:r w:rsidRPr="005937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конкурсной комиссии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О.П. Крупенье</w:t>
      </w:r>
    </w:p>
    <w:p w:rsidR="00F32D68" w:rsidRDefault="00F32D68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D68" w:rsidRDefault="00F32D68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</w:t>
      </w:r>
      <w:r w:rsidRPr="005937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конкурсной комиссии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Е.В. Полякова</w:t>
      </w:r>
    </w:p>
    <w:p w:rsidR="00F32D68" w:rsidRDefault="00F32D68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D68" w:rsidRDefault="00F32D68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</w:t>
      </w:r>
      <w:r w:rsidRPr="005937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конкурсной комиссии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Н.В. Рочева</w:t>
      </w:r>
    </w:p>
    <w:p w:rsidR="00F32D68" w:rsidRDefault="00F32D68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D68" w:rsidRDefault="00F32D68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</w:t>
      </w:r>
      <w:r w:rsidRPr="005937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конкурсной комиссии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З.М.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Синявина</w:t>
      </w:r>
      <w:proofErr w:type="spellEnd"/>
    </w:p>
    <w:p w:rsidR="00F32D68" w:rsidRDefault="00F32D68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D68" w:rsidRDefault="00F32D68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</w:t>
      </w:r>
      <w:r w:rsidRPr="005937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конкурсной комиссии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С.А. Уваров</w:t>
      </w:r>
    </w:p>
    <w:p w:rsidR="00F32D68" w:rsidRPr="002B1A00" w:rsidRDefault="00F32D68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D68" w:rsidRDefault="00F32D68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 конкурсной комиссии</w:t>
      </w:r>
      <w:r w:rsidRPr="002B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B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B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________________</w:t>
      </w:r>
      <w:r w:rsidRPr="002B1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А.П. Шубин</w:t>
      </w: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F32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33397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FA62F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33973" w:rsidRPr="001C04D5" w:rsidRDefault="00333973" w:rsidP="0033397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33973" w:rsidRPr="001C04D5" w:rsidRDefault="00333973" w:rsidP="0033397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33973" w:rsidRPr="001C04D5" w:rsidRDefault="00333973" w:rsidP="0033397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33973" w:rsidRDefault="00333973" w:rsidP="0033397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4D5">
        <w:rPr>
          <w:rFonts w:ascii="Times New Roman" w:hAnsi="Times New Roman" w:cs="Times New Roman"/>
          <w:b/>
          <w:sz w:val="24"/>
          <w:szCs w:val="24"/>
        </w:rPr>
        <w:t>ИТОГОВЫЙ РЕЙТИНГ ОЦЕНКИ КОНКУРСНЫХ ЗАЯВОК</w:t>
      </w:r>
    </w:p>
    <w:p w:rsidR="00333973" w:rsidRDefault="00333973" w:rsidP="0033397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973" w:rsidRDefault="00333973" w:rsidP="0033397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973" w:rsidRDefault="00333973" w:rsidP="0033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430">
        <w:rPr>
          <w:rFonts w:ascii="Times New Roman" w:hAnsi="Times New Roman" w:cs="Times New Roman"/>
          <w:sz w:val="24"/>
          <w:szCs w:val="24"/>
        </w:rPr>
        <w:t xml:space="preserve">г. Нарьян-Мар </w:t>
      </w:r>
      <w:r w:rsidRPr="00AA1430">
        <w:rPr>
          <w:rFonts w:ascii="Times New Roman" w:hAnsi="Times New Roman" w:cs="Times New Roman"/>
          <w:sz w:val="24"/>
          <w:szCs w:val="24"/>
        </w:rPr>
        <w:tab/>
      </w:r>
      <w:r w:rsidRPr="00AA1430">
        <w:rPr>
          <w:rFonts w:ascii="Times New Roman" w:hAnsi="Times New Roman" w:cs="Times New Roman"/>
          <w:sz w:val="24"/>
          <w:szCs w:val="24"/>
        </w:rPr>
        <w:tab/>
      </w:r>
      <w:r w:rsidRPr="00AA1430">
        <w:rPr>
          <w:rFonts w:ascii="Times New Roman" w:hAnsi="Times New Roman" w:cs="Times New Roman"/>
          <w:sz w:val="24"/>
          <w:szCs w:val="24"/>
        </w:rPr>
        <w:tab/>
      </w:r>
      <w:r w:rsidRPr="00AA1430">
        <w:rPr>
          <w:rFonts w:ascii="Times New Roman" w:hAnsi="Times New Roman" w:cs="Times New Roman"/>
          <w:sz w:val="24"/>
          <w:szCs w:val="24"/>
        </w:rPr>
        <w:tab/>
      </w:r>
      <w:r w:rsidRPr="00AA1430">
        <w:rPr>
          <w:rFonts w:ascii="Times New Roman" w:hAnsi="Times New Roman" w:cs="Times New Roman"/>
          <w:sz w:val="24"/>
          <w:szCs w:val="24"/>
        </w:rPr>
        <w:tab/>
      </w:r>
      <w:r w:rsidRPr="00AA1430">
        <w:rPr>
          <w:rFonts w:ascii="Times New Roman" w:hAnsi="Times New Roman" w:cs="Times New Roman"/>
          <w:sz w:val="24"/>
          <w:szCs w:val="24"/>
        </w:rPr>
        <w:tab/>
      </w:r>
      <w:r w:rsidRPr="00AA1430">
        <w:rPr>
          <w:rFonts w:ascii="Times New Roman" w:hAnsi="Times New Roman" w:cs="Times New Roman"/>
          <w:sz w:val="24"/>
          <w:szCs w:val="24"/>
        </w:rPr>
        <w:tab/>
      </w:r>
      <w:r w:rsidRPr="00AA14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02 июля</w:t>
      </w:r>
      <w:r w:rsidRPr="00AA1430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143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33973" w:rsidRPr="001C04D5" w:rsidRDefault="00333973" w:rsidP="0033397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64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4055"/>
        <w:gridCol w:w="3118"/>
        <w:gridCol w:w="1844"/>
      </w:tblGrid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C04D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C04D5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Наименование некоммерческой организации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Сумма запрашиваемой субсидии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Среднее значение оценок членов конкурсной комиссии (в порядке убывания)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</w:t>
            </w:r>
            <w:proofErr w:type="spellStart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Андегское</w:t>
            </w:r>
            <w:proofErr w:type="spellEnd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 xml:space="preserve"> землячество»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49 150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Ненецкая региональная общественная организация «Общество краеведов»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474 966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Региональная молодежная общественная организация РМОО «Фотостудия «Блиц»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137 960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детского, молодежного и семейного досуга «</w:t>
            </w:r>
            <w:proofErr w:type="spellStart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Нарьян</w:t>
            </w:r>
            <w:proofErr w:type="spellEnd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-Мир»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99 655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Ненецкое региональное отделение Межрегиональной общественной организации содействия реформирования жилищно-коммунального хозяйства «ВСЕ ДОМА»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123 440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областная организация Общероссийской общественной организации инвалидов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  <w:proofErr w:type="gramEnd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 xml:space="preserve"> ордена трудового Красного знамени общества слепых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414 030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Ненецкое региональное отделение Общероссийской общественной организации «Союз пенсионеров России»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образования «Друзья Заполярья»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315 000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Местный орган общественной самодеятельности «Территориальное общественное самоуправление «САХАЛИН» в муниципальном образовании «Городской округ «Город Нарьян-Мар»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499060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«Федерация хоккея с шайбой по городу Нарьян-Мару и Ненецкому автономному округу»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388 111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Ненецкое региональное отделение общероссийской общественной организации «Российский красный крест»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Ненецкая окружная организация «Всероссийское общество инвалидов»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374 155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Региональная молодежная общественная организация «Туристический клуб «Следопыт»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330 320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Семейная родовая община коренных малочисленных народов Севера ненцев НАО «</w:t>
            </w:r>
            <w:proofErr w:type="spellStart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Вынги</w:t>
            </w:r>
            <w:proofErr w:type="spellEnd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вада</w:t>
            </w:r>
            <w:proofErr w:type="spellEnd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 xml:space="preserve"> (Слово тундры)»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Общественной организации «Союз женщин России» Ненецкого автономного округа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498 820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«Региональный Совет по взаимодействию с некоммерческими организациями Ненецкого автономного округа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499 999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Семейно-родовая община коренных малочисленных народов Севера Ненецкого автономного округа «</w:t>
            </w:r>
            <w:proofErr w:type="spellStart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Опседа</w:t>
            </w:r>
            <w:proofErr w:type="spellEnd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«Добровольное пожарное общество Ненецкого автономного округа»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 xml:space="preserve">Местная Православная Религиозная организация «Богоявленский храм г. Нарьян-Мара </w:t>
            </w:r>
            <w:proofErr w:type="spellStart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Нарьян-Марской</w:t>
            </w:r>
            <w:proofErr w:type="spellEnd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 xml:space="preserve"> Епархии Русской Православной Церкви (Московский Патриархат)»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Семейно-родовая община коренных малочисленных народов Севера ненецкого автономного округа «</w:t>
            </w:r>
            <w:proofErr w:type="spellStart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Варк</w:t>
            </w:r>
            <w:proofErr w:type="spellEnd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284 419,09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Семейно-родовая община малочисленных народов Севера Ненецкого автономного округа «</w:t>
            </w:r>
            <w:proofErr w:type="spellStart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Табседа</w:t>
            </w:r>
            <w:proofErr w:type="spellEnd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» («Песчаная сопка»)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233 570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Союз оленеводов Ненецкого автономного округа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 xml:space="preserve">Ненецкий окружной союз потребительских обществ 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333973" w:rsidRPr="001C04D5" w:rsidTr="00E12164">
        <w:trPr>
          <w:cantSplit/>
          <w:trHeight w:val="24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 xml:space="preserve">Местная православная Религиозная организация «Приход Благовещенского храма пос. Искателей </w:t>
            </w:r>
            <w:proofErr w:type="spellStart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Нарьян-Марской</w:t>
            </w:r>
            <w:proofErr w:type="spellEnd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 xml:space="preserve"> Епархии Русской Православной церкви (Московский патриархат)»</w:t>
            </w:r>
          </w:p>
        </w:tc>
        <w:tc>
          <w:tcPr>
            <w:tcW w:w="1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</w:tbl>
    <w:p w:rsidR="00333973" w:rsidRDefault="00333973" w:rsidP="0033397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973" w:rsidRDefault="00333973" w:rsidP="0033397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3973" w:rsidRPr="0091567D" w:rsidRDefault="00333973" w:rsidP="0033397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1567D">
        <w:rPr>
          <w:rFonts w:ascii="Times New Roman" w:hAnsi="Times New Roman" w:cs="Times New Roman"/>
          <w:sz w:val="24"/>
          <w:szCs w:val="24"/>
        </w:rPr>
        <w:t xml:space="preserve">Секретарь Комиссии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1567D">
        <w:rPr>
          <w:rFonts w:ascii="Times New Roman" w:hAnsi="Times New Roman" w:cs="Times New Roman"/>
          <w:sz w:val="24"/>
          <w:szCs w:val="24"/>
        </w:rPr>
        <w:t xml:space="preserve">        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15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А.П. Шубин</w:t>
      </w:r>
    </w:p>
    <w:p w:rsidR="00333973" w:rsidRPr="0091567D" w:rsidRDefault="00333973" w:rsidP="00333973">
      <w:pPr>
        <w:pStyle w:val="ConsPlusNonformat"/>
        <w:widowControl/>
        <w:rPr>
          <w:rFonts w:ascii="Times New Roman" w:hAnsi="Times New Roman" w:cs="Times New Roman"/>
        </w:rPr>
      </w:pPr>
      <w:r w:rsidRPr="009156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91567D">
        <w:rPr>
          <w:rFonts w:ascii="Times New Roman" w:hAnsi="Times New Roman" w:cs="Times New Roman"/>
        </w:rPr>
        <w:t>(подпись)                         (расшифровка подписи)</w:t>
      </w:r>
    </w:p>
    <w:p w:rsidR="00333973" w:rsidRDefault="00333973" w:rsidP="0033397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3973" w:rsidRPr="0091567D" w:rsidRDefault="00333973" w:rsidP="0033397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1567D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r w:rsidRPr="0091567D">
        <w:rPr>
          <w:rFonts w:ascii="Times New Roman" w:hAnsi="Times New Roman" w:cs="Times New Roman"/>
          <w:sz w:val="28"/>
          <w:szCs w:val="28"/>
        </w:rPr>
        <w:t xml:space="preserve">                    __________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1567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1567D">
        <w:rPr>
          <w:rFonts w:ascii="Times New Roman" w:hAnsi="Times New Roman" w:cs="Times New Roman"/>
          <w:sz w:val="28"/>
          <w:szCs w:val="28"/>
        </w:rPr>
        <w:t xml:space="preserve"> </w:t>
      </w:r>
      <w:r w:rsidRPr="006D0B0A">
        <w:rPr>
          <w:rFonts w:ascii="Times New Roman" w:hAnsi="Times New Roman" w:cs="Times New Roman"/>
          <w:sz w:val="24"/>
          <w:szCs w:val="24"/>
        </w:rPr>
        <w:t>О.И. Малыгина</w:t>
      </w:r>
    </w:p>
    <w:p w:rsidR="00333973" w:rsidRPr="0091567D" w:rsidRDefault="00333973" w:rsidP="00333973">
      <w:pPr>
        <w:pStyle w:val="ConsPlusNonformat"/>
        <w:widowControl/>
        <w:rPr>
          <w:rFonts w:ascii="Times New Roman" w:hAnsi="Times New Roman" w:cs="Times New Roman"/>
        </w:rPr>
      </w:pPr>
      <w:r w:rsidRPr="009156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91567D">
        <w:rPr>
          <w:rFonts w:ascii="Times New Roman" w:hAnsi="Times New Roman" w:cs="Times New Roman"/>
        </w:rPr>
        <w:t>(подпись)                         (расшифровка подписи)</w:t>
      </w:r>
    </w:p>
    <w:p w:rsidR="00333973" w:rsidRPr="0091567D" w:rsidRDefault="00333973" w:rsidP="0033397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3973" w:rsidRPr="0091567D" w:rsidRDefault="00333973" w:rsidP="0033397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3973" w:rsidRPr="0091567D" w:rsidRDefault="00333973" w:rsidP="00333973">
      <w:pPr>
        <w:tabs>
          <w:tab w:val="center" w:pos="4560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1567D">
        <w:rPr>
          <w:rFonts w:ascii="Times New Roman" w:hAnsi="Times New Roman" w:cs="Times New Roman"/>
          <w:spacing w:val="-3"/>
          <w:sz w:val="24"/>
          <w:szCs w:val="24"/>
        </w:rPr>
        <w:t xml:space="preserve">Дата: «__»__________201_ г.                                                  </w:t>
      </w: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91567D">
        <w:rPr>
          <w:rFonts w:ascii="Times New Roman" w:hAnsi="Times New Roman" w:cs="Times New Roman"/>
          <w:spacing w:val="-3"/>
          <w:sz w:val="24"/>
          <w:szCs w:val="24"/>
        </w:rPr>
        <w:t xml:space="preserve">М.П.                                                                </w:t>
      </w:r>
      <w:r w:rsidRPr="0091567D">
        <w:rPr>
          <w:rFonts w:ascii="Times New Roman" w:hAnsi="Times New Roman" w:cs="Times New Roman"/>
          <w:spacing w:val="-3"/>
          <w:sz w:val="26"/>
          <w:szCs w:val="26"/>
        </w:rPr>
        <w:t>____________</w:t>
      </w: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tabs>
          <w:tab w:val="center" w:pos="456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33973" w:rsidRDefault="00333973" w:rsidP="003339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2</w:t>
      </w:r>
    </w:p>
    <w:p w:rsidR="00333973" w:rsidRDefault="00333973" w:rsidP="003339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3339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Default="00333973" w:rsidP="003339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973" w:rsidRPr="00AA1430" w:rsidRDefault="00333973" w:rsidP="003339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1430">
        <w:rPr>
          <w:rFonts w:ascii="Times New Roman" w:hAnsi="Times New Roman" w:cs="Times New Roman"/>
          <w:sz w:val="24"/>
          <w:szCs w:val="24"/>
        </w:rPr>
        <w:t>СПИСОК ПОБЕДИТЕЛЕЙ</w:t>
      </w:r>
    </w:p>
    <w:p w:rsidR="00333973" w:rsidRDefault="00333973" w:rsidP="0033397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62097">
        <w:rPr>
          <w:rFonts w:ascii="Times New Roman" w:hAnsi="Times New Roman" w:cs="Times New Roman"/>
          <w:b w:val="0"/>
          <w:sz w:val="24"/>
          <w:szCs w:val="24"/>
        </w:rPr>
        <w:t xml:space="preserve">конкурса на предоставление субсидий </w:t>
      </w:r>
    </w:p>
    <w:p w:rsidR="00333973" w:rsidRDefault="00333973" w:rsidP="0033397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62097">
        <w:rPr>
          <w:rFonts w:ascii="Times New Roman" w:hAnsi="Times New Roman" w:cs="Times New Roman"/>
          <w:b w:val="0"/>
          <w:sz w:val="24"/>
          <w:szCs w:val="24"/>
        </w:rPr>
        <w:t xml:space="preserve">из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окружного </w:t>
      </w:r>
      <w:r w:rsidRPr="00762097">
        <w:rPr>
          <w:rFonts w:ascii="Times New Roman" w:hAnsi="Times New Roman" w:cs="Times New Roman"/>
          <w:b w:val="0"/>
          <w:sz w:val="24"/>
          <w:szCs w:val="24"/>
        </w:rPr>
        <w:t xml:space="preserve">бюджета на </w:t>
      </w:r>
      <w:r>
        <w:rPr>
          <w:rFonts w:ascii="Times New Roman" w:hAnsi="Times New Roman" w:cs="Times New Roman"/>
          <w:b w:val="0"/>
          <w:sz w:val="24"/>
          <w:szCs w:val="24"/>
        </w:rPr>
        <w:t>организацию деятельности</w:t>
      </w:r>
      <w:r w:rsidRPr="00762097">
        <w:rPr>
          <w:rFonts w:ascii="Times New Roman" w:hAnsi="Times New Roman" w:cs="Times New Roman"/>
          <w:b w:val="0"/>
          <w:sz w:val="24"/>
          <w:szCs w:val="24"/>
        </w:rPr>
        <w:t xml:space="preserve"> социально ориентированных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62097">
        <w:rPr>
          <w:rFonts w:ascii="Times New Roman" w:hAnsi="Times New Roman" w:cs="Times New Roman"/>
          <w:b w:val="0"/>
          <w:sz w:val="24"/>
          <w:szCs w:val="24"/>
        </w:rPr>
        <w:t>некоммерческих организаций</w:t>
      </w:r>
    </w:p>
    <w:p w:rsidR="00333973" w:rsidRDefault="00333973" w:rsidP="0033397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33973" w:rsidRPr="006D0B0A" w:rsidRDefault="00333973" w:rsidP="0033397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33973" w:rsidRDefault="00333973" w:rsidP="0033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430">
        <w:rPr>
          <w:rFonts w:ascii="Times New Roman" w:hAnsi="Times New Roman" w:cs="Times New Roman"/>
          <w:sz w:val="24"/>
          <w:szCs w:val="24"/>
        </w:rPr>
        <w:t xml:space="preserve">г. Нарьян-Мар </w:t>
      </w:r>
      <w:r w:rsidRPr="00AA1430">
        <w:rPr>
          <w:rFonts w:ascii="Times New Roman" w:hAnsi="Times New Roman" w:cs="Times New Roman"/>
          <w:sz w:val="24"/>
          <w:szCs w:val="24"/>
        </w:rPr>
        <w:tab/>
      </w:r>
      <w:r w:rsidRPr="00AA1430">
        <w:rPr>
          <w:rFonts w:ascii="Times New Roman" w:hAnsi="Times New Roman" w:cs="Times New Roman"/>
          <w:sz w:val="24"/>
          <w:szCs w:val="24"/>
        </w:rPr>
        <w:tab/>
      </w:r>
      <w:r w:rsidRPr="00AA1430">
        <w:rPr>
          <w:rFonts w:ascii="Times New Roman" w:hAnsi="Times New Roman" w:cs="Times New Roman"/>
          <w:sz w:val="24"/>
          <w:szCs w:val="24"/>
        </w:rPr>
        <w:tab/>
      </w:r>
      <w:r w:rsidRPr="00AA1430">
        <w:rPr>
          <w:rFonts w:ascii="Times New Roman" w:hAnsi="Times New Roman" w:cs="Times New Roman"/>
          <w:sz w:val="24"/>
          <w:szCs w:val="24"/>
        </w:rPr>
        <w:tab/>
      </w:r>
      <w:r w:rsidRPr="00AA1430">
        <w:rPr>
          <w:rFonts w:ascii="Times New Roman" w:hAnsi="Times New Roman" w:cs="Times New Roman"/>
          <w:sz w:val="24"/>
          <w:szCs w:val="24"/>
        </w:rPr>
        <w:tab/>
      </w:r>
      <w:r w:rsidRPr="00AA1430">
        <w:rPr>
          <w:rFonts w:ascii="Times New Roman" w:hAnsi="Times New Roman" w:cs="Times New Roman"/>
          <w:sz w:val="24"/>
          <w:szCs w:val="24"/>
        </w:rPr>
        <w:tab/>
      </w:r>
      <w:r w:rsidRPr="00AA1430">
        <w:rPr>
          <w:rFonts w:ascii="Times New Roman" w:hAnsi="Times New Roman" w:cs="Times New Roman"/>
          <w:sz w:val="24"/>
          <w:szCs w:val="24"/>
        </w:rPr>
        <w:tab/>
      </w:r>
      <w:r w:rsidRPr="00AA14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02 июля</w:t>
      </w:r>
      <w:r w:rsidRPr="00AA1430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143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33973" w:rsidRDefault="00333973" w:rsidP="0033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74" w:type="pct"/>
        <w:jc w:val="center"/>
        <w:tblInd w:w="-2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6464"/>
        <w:gridCol w:w="2118"/>
      </w:tblGrid>
      <w:tr w:rsidR="00333973" w:rsidRPr="00AA1430" w:rsidTr="00E12164">
        <w:trPr>
          <w:cantSplit/>
          <w:trHeight w:val="925"/>
          <w:jc w:val="center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C0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C0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33973" w:rsidRPr="001C04D5" w:rsidRDefault="00333973" w:rsidP="00E1216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04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некоммерческой организации</w:t>
            </w:r>
          </w:p>
        </w:tc>
        <w:tc>
          <w:tcPr>
            <w:tcW w:w="11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33973" w:rsidRPr="001C04D5" w:rsidRDefault="00333973" w:rsidP="00E121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4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Размер предоставляемой субсидии, руб.</w:t>
            </w:r>
          </w:p>
        </w:tc>
      </w:tr>
      <w:tr w:rsidR="00333973" w:rsidRPr="00D6040A" w:rsidTr="00E12164">
        <w:trPr>
          <w:cantSplit/>
          <w:trHeight w:val="254"/>
          <w:jc w:val="center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</w:t>
            </w:r>
            <w:proofErr w:type="spellStart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Андегское</w:t>
            </w:r>
            <w:proofErr w:type="spellEnd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 xml:space="preserve"> землячество»</w:t>
            </w:r>
          </w:p>
        </w:tc>
        <w:tc>
          <w:tcPr>
            <w:tcW w:w="1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973" w:rsidRPr="001C04D5" w:rsidRDefault="00333973" w:rsidP="00E12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bCs/>
                <w:sz w:val="24"/>
                <w:szCs w:val="24"/>
              </w:rPr>
              <w:t>49 150,00</w:t>
            </w:r>
          </w:p>
        </w:tc>
      </w:tr>
      <w:tr w:rsidR="00333973" w:rsidRPr="00D6040A" w:rsidTr="00E12164">
        <w:trPr>
          <w:cantSplit/>
          <w:trHeight w:val="254"/>
          <w:jc w:val="center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Ненецкая региональная общественная организация «Общество краеведов»</w:t>
            </w:r>
          </w:p>
        </w:tc>
        <w:tc>
          <w:tcPr>
            <w:tcW w:w="1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973" w:rsidRPr="001C04D5" w:rsidRDefault="00333973" w:rsidP="00E12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bCs/>
                <w:sz w:val="24"/>
                <w:szCs w:val="24"/>
              </w:rPr>
              <w:t>474 966,00</w:t>
            </w:r>
          </w:p>
        </w:tc>
      </w:tr>
      <w:tr w:rsidR="00333973" w:rsidRPr="00D6040A" w:rsidTr="00E12164">
        <w:trPr>
          <w:cantSplit/>
          <w:trHeight w:val="254"/>
          <w:jc w:val="center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Региональная молодежная общественная организация РМОО «Фотостудия «Блиц»</w:t>
            </w:r>
          </w:p>
        </w:tc>
        <w:tc>
          <w:tcPr>
            <w:tcW w:w="1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973" w:rsidRPr="001C04D5" w:rsidRDefault="00333973" w:rsidP="00E12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bCs/>
                <w:sz w:val="24"/>
                <w:szCs w:val="24"/>
              </w:rPr>
              <w:t>137 960,00</w:t>
            </w:r>
          </w:p>
        </w:tc>
      </w:tr>
      <w:tr w:rsidR="00333973" w:rsidRPr="00D6040A" w:rsidTr="00E12164">
        <w:trPr>
          <w:cantSplit/>
          <w:trHeight w:val="254"/>
          <w:jc w:val="center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детского, молодежного и семейного досуга «</w:t>
            </w:r>
            <w:proofErr w:type="spellStart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Нарьян</w:t>
            </w:r>
            <w:proofErr w:type="spellEnd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-Мир»</w:t>
            </w:r>
          </w:p>
        </w:tc>
        <w:tc>
          <w:tcPr>
            <w:tcW w:w="1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973" w:rsidRPr="001C04D5" w:rsidRDefault="00333973" w:rsidP="00E12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bCs/>
                <w:sz w:val="24"/>
                <w:szCs w:val="24"/>
              </w:rPr>
              <w:t>99 655,00</w:t>
            </w:r>
          </w:p>
        </w:tc>
      </w:tr>
      <w:tr w:rsidR="00333973" w:rsidRPr="00D6040A" w:rsidTr="00E12164">
        <w:trPr>
          <w:cantSplit/>
          <w:trHeight w:val="254"/>
          <w:jc w:val="center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Ненецкое региональное отделение Межрегиональной общественной организации содействия реформирования жилищно-коммунального хозяйства «ВСЕ ДОМА»</w:t>
            </w:r>
          </w:p>
        </w:tc>
        <w:tc>
          <w:tcPr>
            <w:tcW w:w="1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973" w:rsidRPr="001C04D5" w:rsidRDefault="00333973" w:rsidP="00E12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bCs/>
                <w:sz w:val="24"/>
                <w:szCs w:val="24"/>
              </w:rPr>
              <w:t>106 800,00</w:t>
            </w:r>
          </w:p>
        </w:tc>
      </w:tr>
      <w:tr w:rsidR="00333973" w:rsidRPr="00D6040A" w:rsidTr="00E12164">
        <w:trPr>
          <w:cantSplit/>
          <w:trHeight w:val="254"/>
          <w:jc w:val="center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областная организация Общероссийской общественной организации инвалидов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  <w:proofErr w:type="gramEnd"/>
            <w:r w:rsidRPr="001C04D5">
              <w:rPr>
                <w:rFonts w:ascii="Times New Roman" w:hAnsi="Times New Roman" w:cs="Times New Roman"/>
                <w:sz w:val="24"/>
                <w:szCs w:val="24"/>
              </w:rPr>
              <w:t xml:space="preserve"> ордена трудового Красного знамени общества слепых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973" w:rsidRPr="001C04D5" w:rsidRDefault="00333973" w:rsidP="00E12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bCs/>
                <w:sz w:val="24"/>
                <w:szCs w:val="24"/>
              </w:rPr>
              <w:t>414 030,00</w:t>
            </w:r>
          </w:p>
        </w:tc>
      </w:tr>
      <w:tr w:rsidR="00333973" w:rsidRPr="00D6040A" w:rsidTr="00E12164">
        <w:trPr>
          <w:cantSplit/>
          <w:trHeight w:val="254"/>
          <w:jc w:val="center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Ненецкое региональное отделение Общероссийской общественной организации «Союз пенсионеров России»</w:t>
            </w:r>
          </w:p>
        </w:tc>
        <w:tc>
          <w:tcPr>
            <w:tcW w:w="1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973" w:rsidRPr="001C04D5" w:rsidRDefault="00333973" w:rsidP="00E12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bCs/>
                <w:sz w:val="24"/>
                <w:szCs w:val="24"/>
              </w:rPr>
              <w:t>65 000,00</w:t>
            </w:r>
          </w:p>
        </w:tc>
      </w:tr>
      <w:tr w:rsidR="00333973" w:rsidRPr="00D6040A" w:rsidTr="00E12164">
        <w:trPr>
          <w:cantSplit/>
          <w:trHeight w:val="254"/>
          <w:jc w:val="center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образования «Друзья Заполярья»</w:t>
            </w:r>
          </w:p>
        </w:tc>
        <w:tc>
          <w:tcPr>
            <w:tcW w:w="1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973" w:rsidRPr="001C04D5" w:rsidRDefault="00333973" w:rsidP="00E12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bCs/>
                <w:sz w:val="24"/>
                <w:szCs w:val="24"/>
              </w:rPr>
              <w:t>82 500,00</w:t>
            </w:r>
          </w:p>
        </w:tc>
      </w:tr>
      <w:tr w:rsidR="00333973" w:rsidRPr="00D6040A" w:rsidTr="00E12164">
        <w:trPr>
          <w:cantSplit/>
          <w:trHeight w:val="254"/>
          <w:jc w:val="center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Местный орган общественной самодеятельности «Территориальное общественное самоуправление «САХАЛИН» в муниципальном образовании «Городской округ «Город Нарьян-Мар»</w:t>
            </w:r>
          </w:p>
        </w:tc>
        <w:tc>
          <w:tcPr>
            <w:tcW w:w="1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973" w:rsidRPr="001C04D5" w:rsidRDefault="00333973" w:rsidP="00E12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bCs/>
                <w:sz w:val="24"/>
                <w:szCs w:val="24"/>
              </w:rPr>
              <w:t>85 400,00</w:t>
            </w:r>
          </w:p>
        </w:tc>
      </w:tr>
      <w:tr w:rsidR="00333973" w:rsidRPr="00D6040A" w:rsidTr="00E12164">
        <w:trPr>
          <w:cantSplit/>
          <w:trHeight w:val="254"/>
          <w:jc w:val="center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«Федерация хоккея с шайбой по городу Нарьян-Мару и Ненецкому автономному округу»</w:t>
            </w:r>
          </w:p>
        </w:tc>
        <w:tc>
          <w:tcPr>
            <w:tcW w:w="1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973" w:rsidRPr="001C04D5" w:rsidRDefault="00333973" w:rsidP="00E12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bCs/>
                <w:sz w:val="24"/>
                <w:szCs w:val="24"/>
              </w:rPr>
              <w:t>64 111,00</w:t>
            </w:r>
          </w:p>
        </w:tc>
      </w:tr>
      <w:tr w:rsidR="00333973" w:rsidRPr="00D6040A" w:rsidTr="00E12164">
        <w:trPr>
          <w:cantSplit/>
          <w:trHeight w:val="254"/>
          <w:jc w:val="center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Ненецкое региональное отделение общероссийской общественной организации «Российский красный крест»</w:t>
            </w:r>
          </w:p>
        </w:tc>
        <w:tc>
          <w:tcPr>
            <w:tcW w:w="1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973" w:rsidRPr="001C04D5" w:rsidRDefault="00333973" w:rsidP="00E12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bCs/>
                <w:sz w:val="24"/>
                <w:szCs w:val="24"/>
              </w:rPr>
              <w:t>94 700,00</w:t>
            </w:r>
          </w:p>
        </w:tc>
      </w:tr>
      <w:tr w:rsidR="00333973" w:rsidRPr="00D6040A" w:rsidTr="00E12164">
        <w:trPr>
          <w:cantSplit/>
          <w:trHeight w:val="254"/>
          <w:jc w:val="center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973" w:rsidRPr="001C04D5" w:rsidRDefault="00333973" w:rsidP="00E12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sz w:val="24"/>
                <w:szCs w:val="24"/>
              </w:rPr>
              <w:t>Ненецкая окружная организация «Всероссийское общество инвалидов»</w:t>
            </w:r>
          </w:p>
        </w:tc>
        <w:tc>
          <w:tcPr>
            <w:tcW w:w="1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973" w:rsidRPr="001C04D5" w:rsidRDefault="00333973" w:rsidP="00E12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4D5">
              <w:rPr>
                <w:rFonts w:ascii="Times New Roman" w:hAnsi="Times New Roman" w:cs="Times New Roman"/>
                <w:bCs/>
                <w:sz w:val="24"/>
                <w:szCs w:val="24"/>
              </w:rPr>
              <w:t>309 528,00</w:t>
            </w:r>
          </w:p>
        </w:tc>
      </w:tr>
    </w:tbl>
    <w:p w:rsidR="00333973" w:rsidRDefault="00333973" w:rsidP="0033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973" w:rsidRPr="000971F5" w:rsidRDefault="00333973" w:rsidP="0033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973" w:rsidRPr="00EF4B27" w:rsidRDefault="00333973" w:rsidP="0033397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E2BEC">
        <w:rPr>
          <w:rFonts w:ascii="Times New Roman" w:hAnsi="Times New Roman" w:cs="Times New Roman"/>
          <w:sz w:val="24"/>
          <w:szCs w:val="24"/>
        </w:rPr>
        <w:t xml:space="preserve">Секретарь Комиссии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F4B27">
        <w:rPr>
          <w:rFonts w:ascii="Times New Roman" w:hAnsi="Times New Roman" w:cs="Times New Roman"/>
          <w:sz w:val="24"/>
          <w:szCs w:val="24"/>
        </w:rPr>
        <w:t xml:space="preserve">__________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F4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F4B2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А.П. Шубин</w:t>
      </w:r>
    </w:p>
    <w:p w:rsidR="00333973" w:rsidRPr="005E2BEC" w:rsidRDefault="00333973" w:rsidP="0033397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2165B8">
        <w:rPr>
          <w:rFonts w:ascii="Times New Roman" w:hAnsi="Times New Roman" w:cs="Times New Roman"/>
        </w:rPr>
        <w:t xml:space="preserve">(подпись)            </w:t>
      </w:r>
      <w:r>
        <w:rPr>
          <w:rFonts w:ascii="Times New Roman" w:hAnsi="Times New Roman" w:cs="Times New Roman"/>
        </w:rPr>
        <w:t xml:space="preserve">         </w:t>
      </w:r>
      <w:r w:rsidRPr="002165B8">
        <w:rPr>
          <w:rFonts w:ascii="Times New Roman" w:hAnsi="Times New Roman" w:cs="Times New Roman"/>
        </w:rPr>
        <w:t xml:space="preserve">    (расшифровка подписи)</w:t>
      </w:r>
    </w:p>
    <w:p w:rsidR="00333973" w:rsidRDefault="00333973" w:rsidP="0033397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3973" w:rsidRDefault="00333973" w:rsidP="0033397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5E2BEC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                  </w:t>
      </w:r>
      <w:r>
        <w:rPr>
          <w:rFonts w:ascii="Times New Roman" w:hAnsi="Times New Roman" w:cs="Times New Roman"/>
          <w:sz w:val="24"/>
          <w:szCs w:val="24"/>
        </w:rPr>
        <w:t>О.И. Малыгина</w:t>
      </w:r>
    </w:p>
    <w:p w:rsidR="00333973" w:rsidRDefault="00333973" w:rsidP="00333973">
      <w:pPr>
        <w:pStyle w:val="ConsPlusNonformat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2165B8">
        <w:rPr>
          <w:rFonts w:ascii="Times New Roman" w:hAnsi="Times New Roman" w:cs="Times New Roman"/>
        </w:rPr>
        <w:t xml:space="preserve">(подпись)            </w:t>
      </w:r>
      <w:r>
        <w:rPr>
          <w:rFonts w:ascii="Times New Roman" w:hAnsi="Times New Roman" w:cs="Times New Roman"/>
        </w:rPr>
        <w:t xml:space="preserve">         </w:t>
      </w:r>
      <w:r w:rsidRPr="002165B8">
        <w:rPr>
          <w:rFonts w:ascii="Times New Roman" w:hAnsi="Times New Roman" w:cs="Times New Roman"/>
        </w:rPr>
        <w:t xml:space="preserve">    (расшифровка подписи)</w:t>
      </w:r>
      <w:bookmarkStart w:id="0" w:name="_GoBack"/>
      <w:bookmarkEnd w:id="0"/>
    </w:p>
    <w:sectPr w:rsidR="00333973" w:rsidSect="0095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A7576"/>
    <w:multiLevelType w:val="hybridMultilevel"/>
    <w:tmpl w:val="18C48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97864"/>
    <w:multiLevelType w:val="hybridMultilevel"/>
    <w:tmpl w:val="2BF0E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2D68"/>
    <w:rsid w:val="000031E8"/>
    <w:rsid w:val="00003EA0"/>
    <w:rsid w:val="00043852"/>
    <w:rsid w:val="000532FC"/>
    <w:rsid w:val="00066A3F"/>
    <w:rsid w:val="00066EE2"/>
    <w:rsid w:val="0009661E"/>
    <w:rsid w:val="000A019C"/>
    <w:rsid w:val="000A36AA"/>
    <w:rsid w:val="000A6B82"/>
    <w:rsid w:val="000A7214"/>
    <w:rsid w:val="000A7510"/>
    <w:rsid w:val="000B09C5"/>
    <w:rsid w:val="000B6BE0"/>
    <w:rsid w:val="000D2BB4"/>
    <w:rsid w:val="000E0429"/>
    <w:rsid w:val="000E5B3F"/>
    <w:rsid w:val="000E780D"/>
    <w:rsid w:val="00103A25"/>
    <w:rsid w:val="00105FCE"/>
    <w:rsid w:val="001121B9"/>
    <w:rsid w:val="001231DB"/>
    <w:rsid w:val="00127EA0"/>
    <w:rsid w:val="00140B19"/>
    <w:rsid w:val="00144841"/>
    <w:rsid w:val="00171C5B"/>
    <w:rsid w:val="0018094B"/>
    <w:rsid w:val="00185B9C"/>
    <w:rsid w:val="00190DE4"/>
    <w:rsid w:val="0019130D"/>
    <w:rsid w:val="00197DD4"/>
    <w:rsid w:val="001D319A"/>
    <w:rsid w:val="001E10DF"/>
    <w:rsid w:val="001F40D2"/>
    <w:rsid w:val="00200FDB"/>
    <w:rsid w:val="00220A62"/>
    <w:rsid w:val="00236EC0"/>
    <w:rsid w:val="002466CE"/>
    <w:rsid w:val="00246E41"/>
    <w:rsid w:val="00254009"/>
    <w:rsid w:val="00257E48"/>
    <w:rsid w:val="00260047"/>
    <w:rsid w:val="00285D6A"/>
    <w:rsid w:val="002909AF"/>
    <w:rsid w:val="002A44F4"/>
    <w:rsid w:val="002A572C"/>
    <w:rsid w:val="002A64F5"/>
    <w:rsid w:val="002A67A8"/>
    <w:rsid w:val="002B7807"/>
    <w:rsid w:val="002C568E"/>
    <w:rsid w:val="002D381C"/>
    <w:rsid w:val="002E13FB"/>
    <w:rsid w:val="002E4278"/>
    <w:rsid w:val="003215FD"/>
    <w:rsid w:val="00330B33"/>
    <w:rsid w:val="00333973"/>
    <w:rsid w:val="0035327D"/>
    <w:rsid w:val="0036212C"/>
    <w:rsid w:val="00363CEC"/>
    <w:rsid w:val="003669D8"/>
    <w:rsid w:val="00372609"/>
    <w:rsid w:val="00380EEF"/>
    <w:rsid w:val="00391287"/>
    <w:rsid w:val="003968A2"/>
    <w:rsid w:val="003B050E"/>
    <w:rsid w:val="003B14A4"/>
    <w:rsid w:val="003B53F1"/>
    <w:rsid w:val="003B667A"/>
    <w:rsid w:val="003C146B"/>
    <w:rsid w:val="003D79E0"/>
    <w:rsid w:val="003E3D9E"/>
    <w:rsid w:val="00402C75"/>
    <w:rsid w:val="0040457F"/>
    <w:rsid w:val="004266EB"/>
    <w:rsid w:val="00435532"/>
    <w:rsid w:val="00444310"/>
    <w:rsid w:val="00493046"/>
    <w:rsid w:val="004A4781"/>
    <w:rsid w:val="004B0E12"/>
    <w:rsid w:val="004B639A"/>
    <w:rsid w:val="004C7B65"/>
    <w:rsid w:val="004E353E"/>
    <w:rsid w:val="004E45A6"/>
    <w:rsid w:val="004F2BA4"/>
    <w:rsid w:val="004F6D28"/>
    <w:rsid w:val="00510CD0"/>
    <w:rsid w:val="00521B28"/>
    <w:rsid w:val="00530052"/>
    <w:rsid w:val="00533819"/>
    <w:rsid w:val="00550F78"/>
    <w:rsid w:val="00563E0E"/>
    <w:rsid w:val="0056695F"/>
    <w:rsid w:val="005713CF"/>
    <w:rsid w:val="00576DA6"/>
    <w:rsid w:val="00584E8E"/>
    <w:rsid w:val="0058697E"/>
    <w:rsid w:val="00590EE8"/>
    <w:rsid w:val="00593194"/>
    <w:rsid w:val="005950D2"/>
    <w:rsid w:val="005A4BE8"/>
    <w:rsid w:val="005B631D"/>
    <w:rsid w:val="005B6FDF"/>
    <w:rsid w:val="005C45CB"/>
    <w:rsid w:val="005C6252"/>
    <w:rsid w:val="005D7EE3"/>
    <w:rsid w:val="005E19B8"/>
    <w:rsid w:val="005E7503"/>
    <w:rsid w:val="005F40F7"/>
    <w:rsid w:val="00601260"/>
    <w:rsid w:val="00603E9B"/>
    <w:rsid w:val="00604D4C"/>
    <w:rsid w:val="00606614"/>
    <w:rsid w:val="0062506F"/>
    <w:rsid w:val="00631CEC"/>
    <w:rsid w:val="00644176"/>
    <w:rsid w:val="0064452A"/>
    <w:rsid w:val="00645166"/>
    <w:rsid w:val="00651A95"/>
    <w:rsid w:val="00672489"/>
    <w:rsid w:val="00677B13"/>
    <w:rsid w:val="0068309E"/>
    <w:rsid w:val="00687117"/>
    <w:rsid w:val="00693227"/>
    <w:rsid w:val="006B149E"/>
    <w:rsid w:val="006D5CDF"/>
    <w:rsid w:val="006D7189"/>
    <w:rsid w:val="00701875"/>
    <w:rsid w:val="007054CE"/>
    <w:rsid w:val="00715A40"/>
    <w:rsid w:val="00723641"/>
    <w:rsid w:val="0073349D"/>
    <w:rsid w:val="00735E05"/>
    <w:rsid w:val="00747467"/>
    <w:rsid w:val="0075023C"/>
    <w:rsid w:val="00774B5D"/>
    <w:rsid w:val="00776B5E"/>
    <w:rsid w:val="0078100C"/>
    <w:rsid w:val="007B686C"/>
    <w:rsid w:val="007C3631"/>
    <w:rsid w:val="007D2240"/>
    <w:rsid w:val="007D3812"/>
    <w:rsid w:val="007E3893"/>
    <w:rsid w:val="007E4C12"/>
    <w:rsid w:val="007F11A0"/>
    <w:rsid w:val="007F74E6"/>
    <w:rsid w:val="008014D5"/>
    <w:rsid w:val="00811F09"/>
    <w:rsid w:val="00813867"/>
    <w:rsid w:val="0081529E"/>
    <w:rsid w:val="008352E0"/>
    <w:rsid w:val="008421CB"/>
    <w:rsid w:val="00853AC1"/>
    <w:rsid w:val="00854FF5"/>
    <w:rsid w:val="0086447B"/>
    <w:rsid w:val="008820B9"/>
    <w:rsid w:val="00891286"/>
    <w:rsid w:val="00891C39"/>
    <w:rsid w:val="00892D09"/>
    <w:rsid w:val="00894A2D"/>
    <w:rsid w:val="008A4160"/>
    <w:rsid w:val="008B45FA"/>
    <w:rsid w:val="008C4CCD"/>
    <w:rsid w:val="008D3FF4"/>
    <w:rsid w:val="008E057A"/>
    <w:rsid w:val="00913345"/>
    <w:rsid w:val="0091384E"/>
    <w:rsid w:val="0091707E"/>
    <w:rsid w:val="00933429"/>
    <w:rsid w:val="009356AD"/>
    <w:rsid w:val="00943ACB"/>
    <w:rsid w:val="00946821"/>
    <w:rsid w:val="00957DC6"/>
    <w:rsid w:val="00991324"/>
    <w:rsid w:val="009920AA"/>
    <w:rsid w:val="00993CEC"/>
    <w:rsid w:val="0099747D"/>
    <w:rsid w:val="009B2337"/>
    <w:rsid w:val="009C2B59"/>
    <w:rsid w:val="009C5A0D"/>
    <w:rsid w:val="009D4F0F"/>
    <w:rsid w:val="009F5403"/>
    <w:rsid w:val="00A01195"/>
    <w:rsid w:val="00A03D68"/>
    <w:rsid w:val="00A062E3"/>
    <w:rsid w:val="00A076FE"/>
    <w:rsid w:val="00A10522"/>
    <w:rsid w:val="00A1263A"/>
    <w:rsid w:val="00A161B1"/>
    <w:rsid w:val="00A16D20"/>
    <w:rsid w:val="00A2323A"/>
    <w:rsid w:val="00A46D0F"/>
    <w:rsid w:val="00A46EC1"/>
    <w:rsid w:val="00A50D6A"/>
    <w:rsid w:val="00A5112E"/>
    <w:rsid w:val="00A5706D"/>
    <w:rsid w:val="00A66635"/>
    <w:rsid w:val="00A838A8"/>
    <w:rsid w:val="00A8430F"/>
    <w:rsid w:val="00A85C7D"/>
    <w:rsid w:val="00A96EF4"/>
    <w:rsid w:val="00AA5E79"/>
    <w:rsid w:val="00AB5B7C"/>
    <w:rsid w:val="00AD6B7D"/>
    <w:rsid w:val="00AD7840"/>
    <w:rsid w:val="00AE2880"/>
    <w:rsid w:val="00AE308F"/>
    <w:rsid w:val="00AE35D4"/>
    <w:rsid w:val="00B02972"/>
    <w:rsid w:val="00B14DC8"/>
    <w:rsid w:val="00B2017F"/>
    <w:rsid w:val="00B21D0B"/>
    <w:rsid w:val="00B26E0A"/>
    <w:rsid w:val="00B32488"/>
    <w:rsid w:val="00B82B74"/>
    <w:rsid w:val="00B92F58"/>
    <w:rsid w:val="00B94788"/>
    <w:rsid w:val="00BA1C84"/>
    <w:rsid w:val="00BA2C57"/>
    <w:rsid w:val="00BA48BF"/>
    <w:rsid w:val="00BB014B"/>
    <w:rsid w:val="00BB42B1"/>
    <w:rsid w:val="00BC0609"/>
    <w:rsid w:val="00BC4A2A"/>
    <w:rsid w:val="00BC585D"/>
    <w:rsid w:val="00BD2D8D"/>
    <w:rsid w:val="00BD4ABB"/>
    <w:rsid w:val="00BD4E85"/>
    <w:rsid w:val="00BD6D34"/>
    <w:rsid w:val="00BE7EAA"/>
    <w:rsid w:val="00C06092"/>
    <w:rsid w:val="00C20F2A"/>
    <w:rsid w:val="00C217B7"/>
    <w:rsid w:val="00C2412F"/>
    <w:rsid w:val="00C454B6"/>
    <w:rsid w:val="00C54CA0"/>
    <w:rsid w:val="00C72003"/>
    <w:rsid w:val="00C830A2"/>
    <w:rsid w:val="00C8490F"/>
    <w:rsid w:val="00C8585C"/>
    <w:rsid w:val="00C9426B"/>
    <w:rsid w:val="00CA05B2"/>
    <w:rsid w:val="00CA31F0"/>
    <w:rsid w:val="00CA607D"/>
    <w:rsid w:val="00CB0590"/>
    <w:rsid w:val="00CD1868"/>
    <w:rsid w:val="00D00A45"/>
    <w:rsid w:val="00D13718"/>
    <w:rsid w:val="00D2092E"/>
    <w:rsid w:val="00D220D9"/>
    <w:rsid w:val="00D2413F"/>
    <w:rsid w:val="00D277AC"/>
    <w:rsid w:val="00D321B4"/>
    <w:rsid w:val="00D47041"/>
    <w:rsid w:val="00D64731"/>
    <w:rsid w:val="00D76F74"/>
    <w:rsid w:val="00D92723"/>
    <w:rsid w:val="00D940AB"/>
    <w:rsid w:val="00D9559E"/>
    <w:rsid w:val="00DA4AE7"/>
    <w:rsid w:val="00DB4154"/>
    <w:rsid w:val="00DC7333"/>
    <w:rsid w:val="00DE6740"/>
    <w:rsid w:val="00DF5AFE"/>
    <w:rsid w:val="00E00C0E"/>
    <w:rsid w:val="00E04376"/>
    <w:rsid w:val="00E23E3E"/>
    <w:rsid w:val="00E25B33"/>
    <w:rsid w:val="00E33280"/>
    <w:rsid w:val="00E35A60"/>
    <w:rsid w:val="00E3717E"/>
    <w:rsid w:val="00E506F3"/>
    <w:rsid w:val="00E53DAF"/>
    <w:rsid w:val="00E53E74"/>
    <w:rsid w:val="00E708D7"/>
    <w:rsid w:val="00E75AEE"/>
    <w:rsid w:val="00E76D23"/>
    <w:rsid w:val="00E80840"/>
    <w:rsid w:val="00E843C5"/>
    <w:rsid w:val="00E86B6A"/>
    <w:rsid w:val="00E90445"/>
    <w:rsid w:val="00E90666"/>
    <w:rsid w:val="00EA319F"/>
    <w:rsid w:val="00EA540F"/>
    <w:rsid w:val="00EA68A5"/>
    <w:rsid w:val="00EB1C2C"/>
    <w:rsid w:val="00EB5AF1"/>
    <w:rsid w:val="00EE3077"/>
    <w:rsid w:val="00EE4031"/>
    <w:rsid w:val="00EF0E20"/>
    <w:rsid w:val="00EF6C4B"/>
    <w:rsid w:val="00F05E7E"/>
    <w:rsid w:val="00F132DB"/>
    <w:rsid w:val="00F13AC7"/>
    <w:rsid w:val="00F3172F"/>
    <w:rsid w:val="00F32D68"/>
    <w:rsid w:val="00F42A08"/>
    <w:rsid w:val="00F4440C"/>
    <w:rsid w:val="00F63E59"/>
    <w:rsid w:val="00F7375E"/>
    <w:rsid w:val="00F86861"/>
    <w:rsid w:val="00F922E2"/>
    <w:rsid w:val="00FB4C79"/>
    <w:rsid w:val="00FD3ECD"/>
    <w:rsid w:val="00FD4114"/>
    <w:rsid w:val="00FD503D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68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2D68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2D68"/>
    <w:pPr>
      <w:ind w:left="720"/>
      <w:contextualSpacing/>
    </w:pPr>
  </w:style>
  <w:style w:type="paragraph" w:customStyle="1" w:styleId="ConsPlusNonformat">
    <w:name w:val="ConsPlusNonformat"/>
    <w:uiPriority w:val="99"/>
    <w:rsid w:val="00F32D6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397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2142</Words>
  <Characters>12215</Characters>
  <Application>Microsoft Office Word</Application>
  <DocSecurity>0</DocSecurity>
  <Lines>101</Lines>
  <Paragraphs>28</Paragraphs>
  <ScaleCrop>false</ScaleCrop>
  <Company/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mtretyakova</dc:creator>
  <cp:keywords/>
  <dc:description/>
  <cp:lastModifiedBy>Александр Петрович Шубин</cp:lastModifiedBy>
  <cp:revision>7</cp:revision>
  <dcterms:created xsi:type="dcterms:W3CDTF">2014-07-03T11:21:00Z</dcterms:created>
  <dcterms:modified xsi:type="dcterms:W3CDTF">2014-07-04T05:37:00Z</dcterms:modified>
</cp:coreProperties>
</file>